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8" w:rsidRPr="00C51D08" w:rsidRDefault="00C51D08" w:rsidP="00C51D08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D08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51D08" w:rsidRPr="00C51D08" w:rsidRDefault="00C51D08" w:rsidP="00C51D08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1D08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</w:p>
    <w:p w:rsidR="00C51D08" w:rsidRPr="00C51D08" w:rsidRDefault="00C51D08" w:rsidP="00C51D08">
      <w:pPr>
        <w:tabs>
          <w:tab w:val="left" w:pos="49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1D08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51D08" w:rsidRPr="00C51D08" w:rsidRDefault="00C51D08" w:rsidP="00C51D08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D08" w:rsidRPr="00C51D08" w:rsidRDefault="00FF22B4" w:rsidP="00C51D08">
      <w:pPr>
        <w:tabs>
          <w:tab w:val="left" w:pos="49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51D08" w:rsidRPr="00C51D08" w:rsidRDefault="00C51D08" w:rsidP="00C51D08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D08" w:rsidRPr="00C51D08" w:rsidRDefault="00C51D08" w:rsidP="00C51D08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D08" w:rsidRPr="00C51D08" w:rsidRDefault="00C51D08" w:rsidP="00C51D08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D08">
        <w:rPr>
          <w:rFonts w:ascii="Times New Roman" w:hAnsi="Times New Roman" w:cs="Times New Roman"/>
          <w:sz w:val="28"/>
          <w:szCs w:val="28"/>
        </w:rPr>
        <w:t>1</w:t>
      </w:r>
      <w:r w:rsidR="005F4F6A">
        <w:rPr>
          <w:rFonts w:ascii="Times New Roman" w:hAnsi="Times New Roman" w:cs="Times New Roman"/>
          <w:sz w:val="28"/>
          <w:szCs w:val="28"/>
        </w:rPr>
        <w:t>0</w:t>
      </w:r>
      <w:r w:rsidRPr="00C51D08">
        <w:rPr>
          <w:rFonts w:ascii="Times New Roman" w:hAnsi="Times New Roman" w:cs="Times New Roman"/>
          <w:sz w:val="28"/>
          <w:szCs w:val="28"/>
        </w:rPr>
        <w:t>.</w:t>
      </w:r>
      <w:r w:rsidR="00FE0CAF">
        <w:rPr>
          <w:rFonts w:ascii="Times New Roman" w:hAnsi="Times New Roman" w:cs="Times New Roman"/>
          <w:sz w:val="28"/>
          <w:szCs w:val="28"/>
        </w:rPr>
        <w:t>01</w:t>
      </w:r>
      <w:r w:rsidRPr="00C51D08">
        <w:rPr>
          <w:rFonts w:ascii="Times New Roman" w:hAnsi="Times New Roman" w:cs="Times New Roman"/>
          <w:sz w:val="28"/>
          <w:szCs w:val="28"/>
        </w:rPr>
        <w:t>.201</w:t>
      </w:r>
      <w:r w:rsidR="005F4F6A">
        <w:rPr>
          <w:rFonts w:ascii="Times New Roman" w:hAnsi="Times New Roman" w:cs="Times New Roman"/>
          <w:sz w:val="28"/>
          <w:szCs w:val="28"/>
        </w:rPr>
        <w:t>8</w:t>
      </w:r>
      <w:r w:rsidR="00FF22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22B4">
        <w:rPr>
          <w:rFonts w:ascii="Times New Roman" w:hAnsi="Times New Roman" w:cs="Times New Roman"/>
          <w:sz w:val="28"/>
          <w:szCs w:val="28"/>
        </w:rPr>
        <w:t xml:space="preserve">                             № 07</w:t>
      </w:r>
      <w:r w:rsidRPr="00C51D08">
        <w:rPr>
          <w:rFonts w:ascii="Times New Roman" w:hAnsi="Times New Roman" w:cs="Times New Roman"/>
          <w:sz w:val="28"/>
          <w:szCs w:val="28"/>
        </w:rPr>
        <w:t xml:space="preserve"> о/д</w:t>
      </w:r>
    </w:p>
    <w:p w:rsidR="00C51D08" w:rsidRPr="00C51D08" w:rsidRDefault="00C51D08" w:rsidP="00C51D08">
      <w:pPr>
        <w:tabs>
          <w:tab w:val="left" w:pos="49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D08" w:rsidRPr="00C51D08" w:rsidRDefault="00C51D08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C51D08" w:rsidP="00FE0CA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E0CAF">
        <w:rPr>
          <w:sz w:val="28"/>
          <w:szCs w:val="28"/>
        </w:rPr>
        <w:t>О проведении</w:t>
      </w:r>
      <w:r w:rsidRPr="00C51D08">
        <w:rPr>
          <w:b w:val="0"/>
          <w:sz w:val="28"/>
          <w:szCs w:val="28"/>
        </w:rPr>
        <w:t xml:space="preserve"> </w:t>
      </w:r>
      <w:r w:rsidR="00FE0CAF">
        <w:rPr>
          <w:sz w:val="28"/>
          <w:szCs w:val="28"/>
        </w:rPr>
        <w:t xml:space="preserve">районной </w:t>
      </w:r>
    </w:p>
    <w:p w:rsidR="00FE0CAF" w:rsidRDefault="00345E08" w:rsidP="00FE0CA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выставки</w:t>
      </w:r>
      <w:r w:rsidR="00FE0CAF" w:rsidRPr="00E57BF2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="00FE0CAF" w:rsidRPr="00E57BF2">
        <w:rPr>
          <w:sz w:val="28"/>
          <w:szCs w:val="28"/>
        </w:rPr>
        <w:t xml:space="preserve"> детского</w:t>
      </w:r>
    </w:p>
    <w:p w:rsidR="00FF22B4" w:rsidRDefault="00FF22B4" w:rsidP="00FE0CA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художественного творчества</w:t>
      </w:r>
    </w:p>
    <w:p w:rsidR="00FE0CAF" w:rsidRPr="00E57BF2" w:rsidRDefault="00FE0CAF" w:rsidP="00FE0CA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E57BF2">
        <w:rPr>
          <w:sz w:val="28"/>
          <w:szCs w:val="28"/>
        </w:rPr>
        <w:t>«Весенняя палитра»</w:t>
      </w:r>
    </w:p>
    <w:p w:rsidR="00C51D08" w:rsidRDefault="00C51D08" w:rsidP="00FE0CAF">
      <w:pPr>
        <w:rPr>
          <w:rFonts w:ascii="Times New Roman" w:hAnsi="Times New Roman" w:cs="Times New Roman"/>
          <w:sz w:val="28"/>
          <w:szCs w:val="28"/>
        </w:rPr>
      </w:pPr>
    </w:p>
    <w:p w:rsidR="00FF22B4" w:rsidRPr="00C51D08" w:rsidRDefault="00FF22B4" w:rsidP="00FE0CAF">
      <w:pPr>
        <w:rPr>
          <w:rFonts w:ascii="Times New Roman" w:hAnsi="Times New Roman" w:cs="Times New Roman"/>
          <w:sz w:val="28"/>
          <w:szCs w:val="28"/>
        </w:rPr>
      </w:pPr>
    </w:p>
    <w:p w:rsidR="00C51D08" w:rsidRPr="00FE0CAF" w:rsidRDefault="005F4F6A" w:rsidP="00FF22B4">
      <w:pPr>
        <w:pStyle w:val="4"/>
        <w:shd w:val="clear" w:color="auto" w:fill="auto"/>
        <w:tabs>
          <w:tab w:val="left" w:pos="144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C51D08" w:rsidRPr="00C51D08">
        <w:rPr>
          <w:sz w:val="28"/>
          <w:szCs w:val="28"/>
        </w:rPr>
        <w:t xml:space="preserve"> целях </w:t>
      </w:r>
      <w:r w:rsidR="00FE0CAF" w:rsidRPr="00E57BF2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="00FE0CAF" w:rsidRPr="00E57BF2">
        <w:rPr>
          <w:sz w:val="28"/>
          <w:szCs w:val="28"/>
        </w:rPr>
        <w:t>, развити</w:t>
      </w:r>
      <w:r>
        <w:rPr>
          <w:sz w:val="28"/>
          <w:szCs w:val="28"/>
        </w:rPr>
        <w:t>я</w:t>
      </w:r>
      <w:r w:rsidR="00FE0CAF" w:rsidRPr="00E57BF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и</w:t>
      </w:r>
      <w:r w:rsidR="00FE0CAF" w:rsidRPr="00E57BF2">
        <w:rPr>
          <w:sz w:val="28"/>
          <w:szCs w:val="28"/>
        </w:rPr>
        <w:t xml:space="preserve"> талантливых детей и молодежи в области изобразительного искусства</w:t>
      </w:r>
      <w:r w:rsidR="00C51D08" w:rsidRPr="00FE0CAF">
        <w:rPr>
          <w:sz w:val="28"/>
          <w:szCs w:val="28"/>
        </w:rPr>
        <w:t>, ПРИКАЗЫВАЮ:</w:t>
      </w:r>
    </w:p>
    <w:p w:rsidR="00FE0CAF" w:rsidRPr="00FE0CAF" w:rsidRDefault="00FF22B4" w:rsidP="00FF22B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51D08" w:rsidRPr="00FE0CAF">
        <w:rPr>
          <w:b w:val="0"/>
          <w:sz w:val="28"/>
          <w:szCs w:val="28"/>
        </w:rPr>
        <w:t xml:space="preserve">Провести </w:t>
      </w:r>
      <w:r w:rsidR="00FE0CAF" w:rsidRPr="00FE0CAF">
        <w:rPr>
          <w:b w:val="0"/>
          <w:sz w:val="28"/>
          <w:szCs w:val="28"/>
        </w:rPr>
        <w:t>районн</w:t>
      </w:r>
      <w:r w:rsidR="00FE0CAF">
        <w:rPr>
          <w:b w:val="0"/>
          <w:sz w:val="28"/>
          <w:szCs w:val="28"/>
        </w:rPr>
        <w:t>ую</w:t>
      </w:r>
      <w:r w:rsidR="00FE0CAF" w:rsidRPr="00FE0CAF">
        <w:rPr>
          <w:b w:val="0"/>
          <w:sz w:val="28"/>
          <w:szCs w:val="28"/>
        </w:rPr>
        <w:t xml:space="preserve"> выставк</w:t>
      </w:r>
      <w:r w:rsidR="00FE0CAF">
        <w:rPr>
          <w:b w:val="0"/>
          <w:sz w:val="28"/>
          <w:szCs w:val="28"/>
        </w:rPr>
        <w:t>у-конкурс</w:t>
      </w:r>
      <w:r w:rsidR="00FE0CAF" w:rsidRPr="00FE0CAF">
        <w:rPr>
          <w:b w:val="0"/>
          <w:sz w:val="28"/>
          <w:szCs w:val="28"/>
        </w:rPr>
        <w:t xml:space="preserve"> детского художественного творчества «Весенняя палитра»</w:t>
      </w:r>
      <w:r w:rsidR="00FE0CAF">
        <w:rPr>
          <w:b w:val="0"/>
          <w:sz w:val="28"/>
          <w:szCs w:val="28"/>
        </w:rPr>
        <w:t xml:space="preserve"> с </w:t>
      </w:r>
      <w:r w:rsidR="00FE0CAF" w:rsidRPr="00FE0CAF">
        <w:rPr>
          <w:b w:val="0"/>
          <w:sz w:val="28"/>
          <w:szCs w:val="28"/>
        </w:rPr>
        <w:t>2</w:t>
      </w:r>
      <w:r w:rsidR="005F4F6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.01.2018</w:t>
      </w:r>
      <w:r w:rsidR="00FE0CAF" w:rsidRPr="00FE0C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="00FE0CAF" w:rsidRPr="00FE0CAF">
        <w:rPr>
          <w:b w:val="0"/>
          <w:sz w:val="28"/>
          <w:szCs w:val="28"/>
        </w:rPr>
        <w:t>1</w:t>
      </w:r>
      <w:r w:rsidR="005F4F6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.02.</w:t>
      </w:r>
      <w:r w:rsidR="00FE0CAF" w:rsidRPr="00FE0CAF">
        <w:rPr>
          <w:b w:val="0"/>
          <w:sz w:val="28"/>
          <w:szCs w:val="28"/>
        </w:rPr>
        <w:t>201</w:t>
      </w:r>
      <w:r w:rsidR="005F4F6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="00FE0CAF" w:rsidRPr="00FE0CAF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ода.</w:t>
      </w:r>
    </w:p>
    <w:p w:rsidR="00886171" w:rsidRDefault="00C51D08" w:rsidP="00FF22B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86171">
        <w:rPr>
          <w:rStyle w:val="a8"/>
          <w:bCs/>
          <w:sz w:val="28"/>
          <w:szCs w:val="28"/>
        </w:rPr>
        <w:t>2.</w:t>
      </w:r>
      <w:r w:rsidR="00FF22B4">
        <w:rPr>
          <w:rStyle w:val="a8"/>
          <w:bCs/>
          <w:sz w:val="28"/>
          <w:szCs w:val="28"/>
        </w:rPr>
        <w:t xml:space="preserve"> </w:t>
      </w:r>
      <w:r w:rsidRPr="00FE0CAF">
        <w:rPr>
          <w:b w:val="0"/>
          <w:sz w:val="28"/>
          <w:szCs w:val="28"/>
        </w:rPr>
        <w:t>У</w:t>
      </w:r>
      <w:r w:rsidR="00FF22B4">
        <w:rPr>
          <w:b w:val="0"/>
          <w:sz w:val="28"/>
          <w:szCs w:val="28"/>
        </w:rPr>
        <w:t>твердить Положение о проведении районной выставки-конкурса</w:t>
      </w:r>
      <w:r w:rsidR="00FE0CAF" w:rsidRPr="00FE0CAF">
        <w:rPr>
          <w:b w:val="0"/>
          <w:sz w:val="28"/>
          <w:szCs w:val="28"/>
        </w:rPr>
        <w:t xml:space="preserve"> детского художественного творчества «Весенняя палитра»</w:t>
      </w:r>
      <w:r w:rsidR="00FE0CAF" w:rsidRPr="00C51D08">
        <w:rPr>
          <w:sz w:val="28"/>
          <w:szCs w:val="28"/>
        </w:rPr>
        <w:t xml:space="preserve"> </w:t>
      </w:r>
      <w:r w:rsidR="00FF22B4">
        <w:rPr>
          <w:b w:val="0"/>
          <w:sz w:val="28"/>
          <w:szCs w:val="28"/>
        </w:rPr>
        <w:t xml:space="preserve">согласно </w:t>
      </w:r>
      <w:r w:rsidRPr="00FE0CAF">
        <w:rPr>
          <w:b w:val="0"/>
          <w:sz w:val="28"/>
          <w:szCs w:val="28"/>
        </w:rPr>
        <w:t>приложени</w:t>
      </w:r>
      <w:r w:rsidR="00FF22B4">
        <w:rPr>
          <w:b w:val="0"/>
          <w:sz w:val="28"/>
          <w:szCs w:val="28"/>
        </w:rPr>
        <w:t>ю</w:t>
      </w:r>
      <w:r w:rsidRPr="00FE0CAF">
        <w:rPr>
          <w:b w:val="0"/>
          <w:sz w:val="28"/>
          <w:szCs w:val="28"/>
        </w:rPr>
        <w:t>.</w:t>
      </w:r>
    </w:p>
    <w:p w:rsidR="00C51D08" w:rsidRDefault="00C51D08" w:rsidP="00FF22B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86171">
        <w:rPr>
          <w:b w:val="0"/>
          <w:sz w:val="28"/>
          <w:szCs w:val="28"/>
        </w:rPr>
        <w:t>3.</w:t>
      </w:r>
      <w:r w:rsidR="00FF22B4">
        <w:rPr>
          <w:b w:val="0"/>
          <w:sz w:val="28"/>
          <w:szCs w:val="28"/>
        </w:rPr>
        <w:t xml:space="preserve"> Контроль </w:t>
      </w:r>
      <w:r w:rsidRPr="00886171">
        <w:rPr>
          <w:b w:val="0"/>
          <w:sz w:val="28"/>
          <w:szCs w:val="28"/>
        </w:rPr>
        <w:t xml:space="preserve">исполнения приказа возложить на </w:t>
      </w:r>
      <w:r w:rsidR="005F4F6A">
        <w:rPr>
          <w:b w:val="0"/>
          <w:sz w:val="28"/>
          <w:szCs w:val="28"/>
        </w:rPr>
        <w:t xml:space="preserve">и. о. </w:t>
      </w:r>
      <w:r w:rsidRPr="00886171">
        <w:rPr>
          <w:b w:val="0"/>
          <w:sz w:val="28"/>
          <w:szCs w:val="28"/>
        </w:rPr>
        <w:t>директора Центра «Мозаика»</w:t>
      </w:r>
      <w:r w:rsidR="00FF22B4" w:rsidRPr="00FF22B4">
        <w:rPr>
          <w:b w:val="0"/>
          <w:sz w:val="28"/>
          <w:szCs w:val="28"/>
        </w:rPr>
        <w:t xml:space="preserve"> </w:t>
      </w:r>
      <w:r w:rsidR="00FF22B4">
        <w:rPr>
          <w:b w:val="0"/>
          <w:sz w:val="28"/>
          <w:szCs w:val="28"/>
        </w:rPr>
        <w:t>Н.А. Панину.</w:t>
      </w:r>
    </w:p>
    <w:p w:rsidR="00FF22B4" w:rsidRPr="00886171" w:rsidRDefault="00FF22B4" w:rsidP="00FF22B4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51D08" w:rsidRPr="00C51D08" w:rsidRDefault="00C51D08" w:rsidP="00FF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D08" w:rsidRDefault="00FF22B4" w:rsidP="00FF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</w:t>
      </w:r>
      <w:r w:rsidR="00C51D08" w:rsidRPr="00C51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Л.П. Николаенко</w:t>
      </w:r>
    </w:p>
    <w:p w:rsidR="00FE0CAF" w:rsidRDefault="00FE0CAF" w:rsidP="00FF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E0CAF" w:rsidRDefault="00FE0CAF" w:rsidP="00C51D08">
      <w:pPr>
        <w:rPr>
          <w:rFonts w:ascii="Times New Roman" w:hAnsi="Times New Roman" w:cs="Times New Roman"/>
          <w:sz w:val="28"/>
          <w:szCs w:val="28"/>
        </w:rPr>
      </w:pPr>
    </w:p>
    <w:p w:rsidR="00FF22B4" w:rsidRDefault="00FF22B4" w:rsidP="009E1D61">
      <w:pPr>
        <w:spacing w:line="225" w:lineRule="atLeast"/>
        <w:rPr>
          <w:rStyle w:val="a8"/>
          <w:rFonts w:ascii="Times New Roman" w:hAnsi="Times New Roman" w:cs="Times New Roman"/>
          <w:b w:val="0"/>
          <w:bCs w:val="0"/>
          <w:sz w:val="28"/>
        </w:rPr>
      </w:pPr>
    </w:p>
    <w:p w:rsidR="00886171" w:rsidRPr="00FF22B4" w:rsidRDefault="00FF22B4" w:rsidP="00FF22B4">
      <w:pPr>
        <w:jc w:val="right"/>
        <w:rPr>
          <w:rStyle w:val="a8"/>
          <w:rFonts w:ascii="Times New Roman" w:hAnsi="Times New Roman" w:cs="Times New Roman"/>
          <w:b w:val="0"/>
          <w:bCs w:val="0"/>
        </w:rPr>
      </w:pPr>
      <w:r w:rsidRPr="00FF22B4">
        <w:rPr>
          <w:rStyle w:val="a8"/>
          <w:rFonts w:ascii="Times New Roman" w:hAnsi="Times New Roman" w:cs="Times New Roman"/>
          <w:b w:val="0"/>
          <w:bCs w:val="0"/>
        </w:rPr>
        <w:lastRenderedPageBreak/>
        <w:t>Приложение к п</w:t>
      </w:r>
      <w:r w:rsidR="00886171" w:rsidRPr="00FF22B4">
        <w:rPr>
          <w:rStyle w:val="a8"/>
          <w:rFonts w:ascii="Times New Roman" w:hAnsi="Times New Roman" w:cs="Times New Roman"/>
          <w:b w:val="0"/>
          <w:bCs w:val="0"/>
        </w:rPr>
        <w:t>риказу</w:t>
      </w:r>
    </w:p>
    <w:p w:rsidR="00886171" w:rsidRPr="00FF22B4" w:rsidRDefault="00886171" w:rsidP="00FF22B4">
      <w:pPr>
        <w:jc w:val="right"/>
        <w:rPr>
          <w:rStyle w:val="a8"/>
          <w:rFonts w:ascii="Times New Roman" w:hAnsi="Times New Roman" w:cs="Times New Roman"/>
          <w:bCs w:val="0"/>
        </w:rPr>
      </w:pPr>
      <w:r w:rsidRPr="00FF22B4">
        <w:rPr>
          <w:rFonts w:ascii="Times New Roman" w:hAnsi="Times New Roman" w:cs="Times New Roman"/>
        </w:rPr>
        <w:t>от 1</w:t>
      </w:r>
      <w:r w:rsidR="005F4F6A" w:rsidRPr="00FF22B4">
        <w:rPr>
          <w:rFonts w:ascii="Times New Roman" w:hAnsi="Times New Roman" w:cs="Times New Roman"/>
        </w:rPr>
        <w:t>0</w:t>
      </w:r>
      <w:r w:rsidRPr="00FF22B4">
        <w:rPr>
          <w:rFonts w:ascii="Times New Roman" w:hAnsi="Times New Roman" w:cs="Times New Roman"/>
        </w:rPr>
        <w:t>.01.201</w:t>
      </w:r>
      <w:r w:rsidR="005F4F6A" w:rsidRPr="00FF22B4">
        <w:rPr>
          <w:rFonts w:ascii="Times New Roman" w:hAnsi="Times New Roman" w:cs="Times New Roman"/>
        </w:rPr>
        <w:t>8</w:t>
      </w:r>
      <w:r w:rsidR="00FF22B4" w:rsidRPr="00FF22B4">
        <w:rPr>
          <w:rFonts w:ascii="Times New Roman" w:hAnsi="Times New Roman" w:cs="Times New Roman"/>
        </w:rPr>
        <w:t xml:space="preserve"> № 07 о/д</w:t>
      </w:r>
    </w:p>
    <w:p w:rsidR="00886171" w:rsidRDefault="00886171" w:rsidP="00FF22B4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57BF2" w:rsidRPr="00EC42B7" w:rsidRDefault="002E0211" w:rsidP="00FF22B4">
      <w:pPr>
        <w:pStyle w:val="20"/>
        <w:shd w:val="clear" w:color="auto" w:fill="auto"/>
        <w:spacing w:after="0" w:line="240" w:lineRule="auto"/>
        <w:ind w:firstLine="0"/>
        <w:jc w:val="center"/>
      </w:pPr>
      <w:r w:rsidRPr="00EC42B7">
        <w:t xml:space="preserve">ПОЛОЖЕНИЕ </w:t>
      </w:r>
    </w:p>
    <w:p w:rsidR="003731DC" w:rsidRPr="00EC42B7" w:rsidRDefault="002E0211" w:rsidP="00FF22B4">
      <w:pPr>
        <w:pStyle w:val="20"/>
        <w:shd w:val="clear" w:color="auto" w:fill="auto"/>
        <w:spacing w:after="0" w:line="240" w:lineRule="auto"/>
        <w:ind w:firstLine="0"/>
        <w:jc w:val="center"/>
      </w:pPr>
      <w:r w:rsidRPr="00EC42B7">
        <w:t xml:space="preserve">о </w:t>
      </w:r>
      <w:r w:rsidR="00E57BF2" w:rsidRPr="00EC42B7">
        <w:t>районн</w:t>
      </w:r>
      <w:r w:rsidRPr="00EC42B7">
        <w:t>ой выставке-конкурсе детского художественного творчества «Весенняя палитра»</w:t>
      </w:r>
    </w:p>
    <w:p w:rsidR="00FF22B4" w:rsidRPr="00EC42B7" w:rsidRDefault="00FF22B4" w:rsidP="00FF22B4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</w:rPr>
      </w:pPr>
    </w:p>
    <w:p w:rsidR="005553DC" w:rsidRPr="00EC42B7" w:rsidRDefault="002E0211" w:rsidP="00FF22B4">
      <w:pPr>
        <w:pStyle w:val="30"/>
        <w:shd w:val="clear" w:color="auto" w:fill="auto"/>
        <w:spacing w:before="0" w:line="240" w:lineRule="auto"/>
        <w:ind w:firstLine="851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>В 201</w:t>
      </w:r>
      <w:r w:rsidR="005F4F6A" w:rsidRPr="00EC42B7">
        <w:rPr>
          <w:i w:val="0"/>
          <w:sz w:val="26"/>
          <w:szCs w:val="26"/>
        </w:rPr>
        <w:t>8</w:t>
      </w:r>
      <w:r w:rsidRPr="00EC42B7">
        <w:rPr>
          <w:i w:val="0"/>
          <w:sz w:val="26"/>
          <w:szCs w:val="26"/>
        </w:rPr>
        <w:t>году выставка-конкурс «Весенняя палитра» посвящена</w:t>
      </w:r>
      <w:r w:rsidR="005553DC" w:rsidRPr="00EC42B7">
        <w:rPr>
          <w:i w:val="0"/>
          <w:sz w:val="26"/>
          <w:szCs w:val="26"/>
        </w:rPr>
        <w:t xml:space="preserve"> Году добровольца и волонтера.</w:t>
      </w:r>
    </w:p>
    <w:p w:rsidR="00FF22B4" w:rsidRPr="00EC42B7" w:rsidRDefault="00FF22B4" w:rsidP="00FF22B4">
      <w:pPr>
        <w:pStyle w:val="30"/>
        <w:shd w:val="clear" w:color="auto" w:fill="auto"/>
        <w:spacing w:before="0" w:line="240" w:lineRule="auto"/>
        <w:ind w:firstLine="851"/>
        <w:rPr>
          <w:b/>
          <w:i w:val="0"/>
          <w:sz w:val="26"/>
          <w:szCs w:val="26"/>
        </w:rPr>
      </w:pPr>
      <w:r w:rsidRPr="00EC42B7">
        <w:rPr>
          <w:b/>
          <w:i w:val="0"/>
          <w:sz w:val="26"/>
          <w:szCs w:val="26"/>
        </w:rPr>
        <w:t xml:space="preserve">1. </w:t>
      </w:r>
      <w:r w:rsidR="002E0211" w:rsidRPr="00EC42B7">
        <w:rPr>
          <w:b/>
          <w:i w:val="0"/>
          <w:sz w:val="26"/>
          <w:szCs w:val="26"/>
        </w:rPr>
        <w:t>Общие положения</w:t>
      </w:r>
    </w:p>
    <w:p w:rsidR="00FF22B4" w:rsidRPr="00EC42B7" w:rsidRDefault="002E0211" w:rsidP="00FF22B4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Настоящее Положение регламентирует порядок организации и проведения </w:t>
      </w:r>
      <w:r w:rsidR="005F4F6A" w:rsidRPr="00EC42B7">
        <w:rPr>
          <w:i w:val="0"/>
          <w:sz w:val="26"/>
          <w:szCs w:val="26"/>
        </w:rPr>
        <w:t>районной</w:t>
      </w:r>
      <w:r w:rsidR="00E57BF2" w:rsidRPr="00EC42B7">
        <w:rPr>
          <w:i w:val="0"/>
          <w:sz w:val="26"/>
          <w:szCs w:val="26"/>
        </w:rPr>
        <w:t xml:space="preserve"> </w:t>
      </w:r>
      <w:r w:rsidRPr="00EC42B7">
        <w:rPr>
          <w:i w:val="0"/>
          <w:sz w:val="26"/>
          <w:szCs w:val="26"/>
        </w:rPr>
        <w:t>выставки-конкурса детского художественного творчества «Весенняя палитра» (далее - Выставка-конкурс), требования к участникам и конкурсным работам, порядок предоставления заявок на Выставку-конкурс, определения победителей и участников Выставки-конкурса.</w:t>
      </w:r>
    </w:p>
    <w:p w:rsidR="00176CB5" w:rsidRPr="00EC42B7" w:rsidRDefault="00FF22B4" w:rsidP="00176CB5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6"/>
          <w:szCs w:val="26"/>
        </w:rPr>
      </w:pPr>
      <w:r w:rsidRPr="00EC42B7">
        <w:rPr>
          <w:b/>
          <w:i w:val="0"/>
          <w:sz w:val="26"/>
          <w:szCs w:val="26"/>
        </w:rPr>
        <w:t xml:space="preserve">2. </w:t>
      </w:r>
      <w:r w:rsidR="002E0211" w:rsidRPr="00EC42B7">
        <w:rPr>
          <w:b/>
          <w:i w:val="0"/>
          <w:sz w:val="26"/>
          <w:szCs w:val="26"/>
        </w:rPr>
        <w:t>Организация и проведение</w:t>
      </w:r>
    </w:p>
    <w:p w:rsidR="00176CB5" w:rsidRPr="00EC42B7" w:rsidRDefault="002E0211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Организатором Выставки-конкурса является </w:t>
      </w:r>
      <w:r w:rsidR="009D5E89" w:rsidRPr="00EC42B7">
        <w:rPr>
          <w:i w:val="0"/>
          <w:sz w:val="26"/>
          <w:szCs w:val="26"/>
        </w:rPr>
        <w:t>муниципальное бюджетное учреждение дополнительного образования Ильинский центр внешкольной работы «Мозаика»</w:t>
      </w:r>
      <w:bookmarkStart w:id="1" w:name="bookmark0"/>
      <w:r w:rsidR="00176CB5" w:rsidRPr="00EC42B7">
        <w:rPr>
          <w:i w:val="0"/>
          <w:sz w:val="26"/>
          <w:szCs w:val="26"/>
        </w:rPr>
        <w:t>.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6"/>
          <w:szCs w:val="26"/>
        </w:rPr>
      </w:pPr>
      <w:r w:rsidRPr="00EC42B7">
        <w:rPr>
          <w:b/>
          <w:i w:val="0"/>
          <w:sz w:val="26"/>
          <w:szCs w:val="26"/>
        </w:rPr>
        <w:t xml:space="preserve">3. </w:t>
      </w:r>
      <w:r w:rsidR="002E0211" w:rsidRPr="00EC42B7">
        <w:rPr>
          <w:b/>
          <w:i w:val="0"/>
          <w:sz w:val="26"/>
          <w:szCs w:val="26"/>
        </w:rPr>
        <w:t>Цели и задачи</w:t>
      </w:r>
      <w:bookmarkEnd w:id="1"/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>3.1.</w:t>
      </w:r>
      <w:r w:rsidRPr="00EC42B7">
        <w:rPr>
          <w:b/>
          <w:i w:val="0"/>
          <w:sz w:val="26"/>
          <w:szCs w:val="26"/>
        </w:rPr>
        <w:t xml:space="preserve"> </w:t>
      </w:r>
      <w:r w:rsidR="002E0211" w:rsidRPr="00EC42B7">
        <w:rPr>
          <w:i w:val="0"/>
          <w:sz w:val="26"/>
          <w:szCs w:val="26"/>
        </w:rPr>
        <w:t>Целью Выставки-конкурса является выявление, развитие и поддержка талантливых детей и молодежи в области изобразительного искусства.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3.2. </w:t>
      </w:r>
      <w:r w:rsidR="002E0211" w:rsidRPr="00EC42B7">
        <w:rPr>
          <w:i w:val="0"/>
          <w:sz w:val="26"/>
          <w:szCs w:val="26"/>
        </w:rPr>
        <w:t>Задачи Выставки-конкурса: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воспитание патриотизма, чувства любви к своему краю, своей стране, гордости за культуру России;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формирование гражданской поз</w:t>
      </w:r>
      <w:r w:rsidR="002E0211" w:rsidRPr="00EC42B7">
        <w:rPr>
          <w:rStyle w:val="11"/>
          <w:i w:val="0"/>
          <w:sz w:val="26"/>
          <w:szCs w:val="26"/>
          <w:u w:val="none"/>
        </w:rPr>
        <w:t>ици</w:t>
      </w:r>
      <w:r w:rsidR="002E0211" w:rsidRPr="00EC42B7">
        <w:rPr>
          <w:i w:val="0"/>
          <w:sz w:val="26"/>
          <w:szCs w:val="26"/>
        </w:rPr>
        <w:t>и современных школьников, их духовных и культурных ценностей;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приобщение юных художников, мастеров к лу</w:t>
      </w:r>
      <w:r w:rsidR="002E0211" w:rsidRPr="00EC42B7">
        <w:rPr>
          <w:rStyle w:val="11"/>
          <w:i w:val="0"/>
          <w:sz w:val="26"/>
          <w:szCs w:val="26"/>
          <w:u w:val="none"/>
        </w:rPr>
        <w:t>чш</w:t>
      </w:r>
      <w:r w:rsidR="002E0211" w:rsidRPr="00EC42B7">
        <w:rPr>
          <w:i w:val="0"/>
          <w:sz w:val="26"/>
          <w:szCs w:val="26"/>
        </w:rPr>
        <w:t>им образцам оте</w:t>
      </w:r>
      <w:r w:rsidRPr="00EC42B7">
        <w:rPr>
          <w:i w:val="0"/>
          <w:sz w:val="26"/>
          <w:szCs w:val="26"/>
        </w:rPr>
        <w:t>чественной культуры и искусства;</w:t>
      </w:r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выявление и поддержка талантливых детей в области художественного творчества.</w:t>
      </w:r>
      <w:bookmarkStart w:id="2" w:name="bookmark1"/>
    </w:p>
    <w:p w:rsidR="00176CB5" w:rsidRPr="00EC42B7" w:rsidRDefault="00176CB5" w:rsidP="00176CB5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6"/>
          <w:szCs w:val="26"/>
        </w:rPr>
      </w:pPr>
      <w:r w:rsidRPr="00EC42B7">
        <w:rPr>
          <w:b/>
          <w:i w:val="0"/>
          <w:sz w:val="26"/>
          <w:szCs w:val="26"/>
        </w:rPr>
        <w:t xml:space="preserve">4. </w:t>
      </w:r>
      <w:r w:rsidR="002E0211" w:rsidRPr="00EC42B7">
        <w:rPr>
          <w:b/>
          <w:i w:val="0"/>
          <w:sz w:val="26"/>
          <w:szCs w:val="26"/>
        </w:rPr>
        <w:t>Условия участия</w:t>
      </w:r>
      <w:bookmarkEnd w:id="2"/>
    </w:p>
    <w:p w:rsidR="00806761" w:rsidRPr="00EC42B7" w:rsidRDefault="00176CB5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4.1. </w:t>
      </w:r>
      <w:r w:rsidR="002E0211" w:rsidRPr="00EC42B7">
        <w:rPr>
          <w:i w:val="0"/>
          <w:sz w:val="26"/>
          <w:szCs w:val="26"/>
        </w:rPr>
        <w:t>Участниками Выставки-конкурса являются коллективные и (или) индивидуальные исполнители, участники творческих объединений учреждений культуры, образовательных организаций вне зависимости от</w:t>
      </w:r>
      <w:r w:rsidR="00864474" w:rsidRPr="00EC42B7">
        <w:rPr>
          <w:i w:val="0"/>
          <w:sz w:val="26"/>
          <w:szCs w:val="26"/>
        </w:rPr>
        <w:t xml:space="preserve"> </w:t>
      </w:r>
      <w:r w:rsidR="002E0211" w:rsidRPr="00EC42B7">
        <w:rPr>
          <w:i w:val="0"/>
          <w:sz w:val="26"/>
          <w:szCs w:val="26"/>
        </w:rPr>
        <w:t>ведомственной принадлежности, в том числе дети с ограниченными возможностями здоровья.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4.2. </w:t>
      </w:r>
      <w:r w:rsidR="002E0211" w:rsidRPr="00EC42B7">
        <w:rPr>
          <w:i w:val="0"/>
          <w:sz w:val="26"/>
          <w:szCs w:val="26"/>
        </w:rPr>
        <w:t>Выставка-конкурс проводится по следующим номинациям: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«Живопись»,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864474" w:rsidRPr="00EC42B7">
        <w:rPr>
          <w:i w:val="0"/>
          <w:sz w:val="26"/>
          <w:szCs w:val="26"/>
        </w:rPr>
        <w:t>«Г</w:t>
      </w:r>
      <w:r w:rsidR="002E0211" w:rsidRPr="00EC42B7">
        <w:rPr>
          <w:i w:val="0"/>
          <w:sz w:val="26"/>
          <w:szCs w:val="26"/>
        </w:rPr>
        <w:t>рафика»,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>-</w:t>
      </w:r>
      <w:r w:rsidR="0032406E" w:rsidRPr="00EC42B7">
        <w:rPr>
          <w:i w:val="0"/>
          <w:sz w:val="26"/>
          <w:szCs w:val="26"/>
        </w:rPr>
        <w:t xml:space="preserve"> </w:t>
      </w:r>
      <w:r w:rsidR="002E0211" w:rsidRPr="00EC42B7">
        <w:rPr>
          <w:i w:val="0"/>
          <w:sz w:val="26"/>
          <w:szCs w:val="26"/>
        </w:rPr>
        <w:t>«Декоративно-прикладное творчество»: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традиционная народная игрушка; традиционная народная кукла; авторская (сюжетная) кукла;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изделия из природного материала (солома, лоза, тростник, флористика, роспись по стеклу, работа</w:t>
      </w:r>
      <w:r w:rsidRPr="00EC42B7">
        <w:rPr>
          <w:i w:val="0"/>
          <w:sz w:val="26"/>
          <w:szCs w:val="26"/>
        </w:rPr>
        <w:t xml:space="preserve"> с кожей, бисероплетение и пр.);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«Художественные ремесла»: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работа с деревом (резьба, роспись, береста, маркетри),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работа с глиной и пластилином (керамика, скульптура малых форм),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 xml:space="preserve">ткачество (ковроткачество, узорное вязание, кружевоплетение, макраме, </w:t>
      </w:r>
      <w:r w:rsidR="002E0211" w:rsidRPr="00EC42B7">
        <w:rPr>
          <w:i w:val="0"/>
          <w:sz w:val="26"/>
          <w:szCs w:val="26"/>
        </w:rPr>
        <w:lastRenderedPageBreak/>
        <w:t>гобелен),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работа с тканью (дизайн костюма, батик, вышивка, лоскутное шитье, работа с лентами),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работа с металлом.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4.3. Тематика </w:t>
      </w:r>
      <w:r w:rsidR="00864474" w:rsidRPr="00EC42B7">
        <w:rPr>
          <w:i w:val="0"/>
          <w:sz w:val="26"/>
          <w:szCs w:val="26"/>
        </w:rPr>
        <w:t>номинаци</w:t>
      </w:r>
      <w:r w:rsidR="002E0211" w:rsidRPr="00EC42B7">
        <w:rPr>
          <w:i w:val="0"/>
          <w:sz w:val="26"/>
          <w:szCs w:val="26"/>
        </w:rPr>
        <w:t>й «Живопись», «Графика»: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«Родные берега. Жизнь и время...»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345E08">
        <w:rPr>
          <w:i w:val="0"/>
          <w:sz w:val="26"/>
          <w:szCs w:val="26"/>
        </w:rPr>
        <w:t>«</w:t>
      </w:r>
      <w:r w:rsidR="002E0211" w:rsidRPr="00EC42B7">
        <w:rPr>
          <w:i w:val="0"/>
          <w:sz w:val="26"/>
          <w:szCs w:val="26"/>
        </w:rPr>
        <w:t>Сильные духом, щедры</w:t>
      </w:r>
      <w:r w:rsidR="001B6F3D" w:rsidRPr="00EC42B7">
        <w:rPr>
          <w:i w:val="0"/>
          <w:sz w:val="26"/>
          <w:szCs w:val="26"/>
        </w:rPr>
        <w:t>е сердцем. Герои нашего времени</w:t>
      </w:r>
      <w:r w:rsidR="002E0211" w:rsidRPr="00EC42B7">
        <w:rPr>
          <w:i w:val="0"/>
          <w:sz w:val="26"/>
          <w:szCs w:val="26"/>
        </w:rPr>
        <w:t>»</w:t>
      </w:r>
      <w:r w:rsidRPr="00EC42B7">
        <w:rPr>
          <w:i w:val="0"/>
          <w:sz w:val="26"/>
          <w:szCs w:val="26"/>
        </w:rPr>
        <w:t>.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4.4. </w:t>
      </w:r>
      <w:r w:rsidR="002E0211" w:rsidRPr="00EC42B7">
        <w:rPr>
          <w:i w:val="0"/>
          <w:sz w:val="26"/>
          <w:szCs w:val="26"/>
        </w:rPr>
        <w:t>Участники Выставки-конкурса подразделяются на следующие возрастные группы: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первая группа - 7-10 лет,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вторая группа -11-13 лет,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третья группа - 14-15 лет,</w:t>
      </w:r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- </w:t>
      </w:r>
      <w:r w:rsidR="002E0211" w:rsidRPr="00EC42B7">
        <w:rPr>
          <w:i w:val="0"/>
          <w:sz w:val="26"/>
          <w:szCs w:val="26"/>
        </w:rPr>
        <w:t>четвертая группа - 16-18 лет.</w:t>
      </w:r>
      <w:bookmarkStart w:id="3" w:name="bookmark2"/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6"/>
          <w:szCs w:val="26"/>
        </w:rPr>
      </w:pPr>
      <w:r w:rsidRPr="00EC42B7">
        <w:rPr>
          <w:b/>
          <w:i w:val="0"/>
          <w:sz w:val="26"/>
          <w:szCs w:val="26"/>
        </w:rPr>
        <w:t xml:space="preserve">5. </w:t>
      </w:r>
      <w:r w:rsidR="002E0211" w:rsidRPr="00EC42B7">
        <w:rPr>
          <w:b/>
          <w:i w:val="0"/>
          <w:sz w:val="26"/>
          <w:szCs w:val="26"/>
        </w:rPr>
        <w:t>Требования к конкурсным работам</w:t>
      </w:r>
      <w:bookmarkEnd w:id="3"/>
    </w:p>
    <w:p w:rsidR="00806761" w:rsidRPr="00EC42B7" w:rsidRDefault="00806761" w:rsidP="00806761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5.1. </w:t>
      </w:r>
      <w:r w:rsidR="002E0211" w:rsidRPr="00EC42B7">
        <w:rPr>
          <w:i w:val="0"/>
          <w:sz w:val="26"/>
          <w:szCs w:val="26"/>
        </w:rPr>
        <w:t>Конкурсные работы должны быть творческими и самостоятельными, выполненными в год проведения Выставки-конкурса. Жюри Выставки-конкурса оставляет за собой право не рассматривать работы низкого художественного уровня, копии с произведений художников, а также работы, оформление которых не соответствует требованиям настоящего Положения.</w:t>
      </w:r>
    </w:p>
    <w:p w:rsidR="004641EE" w:rsidRPr="00EC42B7" w:rsidRDefault="00806761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5.2. </w:t>
      </w:r>
      <w:r w:rsidR="002E0211" w:rsidRPr="00EC42B7">
        <w:rPr>
          <w:i w:val="0"/>
          <w:sz w:val="26"/>
          <w:szCs w:val="26"/>
        </w:rPr>
        <w:t>Конкурсные работы должны быть выполнены самим участником от начала до конца без исправлений и добавлений педагога. Работы должны соответствовать тематике Выставки-конкурса, иметь название.</w:t>
      </w:r>
    </w:p>
    <w:p w:rsidR="004641EE" w:rsidRPr="00EC42B7" w:rsidRDefault="004641EE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5.3. </w:t>
      </w:r>
      <w:r w:rsidR="002E0211" w:rsidRPr="00EC42B7">
        <w:rPr>
          <w:i w:val="0"/>
          <w:sz w:val="26"/>
          <w:szCs w:val="26"/>
        </w:rPr>
        <w:t>Произведение может быть выполнено в любой технике с использованием материалов на усмотрение автора.</w:t>
      </w:r>
    </w:p>
    <w:p w:rsidR="004641EE" w:rsidRPr="00EC42B7" w:rsidRDefault="004641EE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5.4. </w:t>
      </w:r>
      <w:r w:rsidR="002E0211" w:rsidRPr="00EC42B7">
        <w:rPr>
          <w:i w:val="0"/>
          <w:sz w:val="26"/>
          <w:szCs w:val="26"/>
        </w:rPr>
        <w:t xml:space="preserve">Конкурсная работа может иметь любой размер. Максимальный формат работы, оформленной в </w:t>
      </w:r>
      <w:r w:rsidR="001B6F3D" w:rsidRPr="00EC42B7">
        <w:rPr>
          <w:i w:val="0"/>
          <w:sz w:val="26"/>
          <w:szCs w:val="26"/>
        </w:rPr>
        <w:t>рамку</w:t>
      </w:r>
      <w:r w:rsidR="002E0211" w:rsidRPr="00EC42B7">
        <w:rPr>
          <w:i w:val="0"/>
          <w:sz w:val="26"/>
          <w:szCs w:val="26"/>
        </w:rPr>
        <w:t>, А-2 (420-594 мм).</w:t>
      </w:r>
    </w:p>
    <w:p w:rsidR="004641EE" w:rsidRPr="00EC42B7" w:rsidRDefault="004641EE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5.5. </w:t>
      </w:r>
      <w:r w:rsidR="002E0211" w:rsidRPr="00EC42B7">
        <w:rPr>
          <w:i w:val="0"/>
          <w:sz w:val="26"/>
          <w:szCs w:val="26"/>
        </w:rPr>
        <w:t xml:space="preserve">Представленные работы должны иметь этикетки 3*12 см, шрифт </w:t>
      </w:r>
      <w:r w:rsidR="002E0211" w:rsidRPr="00EC42B7">
        <w:rPr>
          <w:i w:val="0"/>
          <w:sz w:val="26"/>
          <w:szCs w:val="26"/>
          <w:lang w:val="en-US"/>
        </w:rPr>
        <w:t>Franklin</w:t>
      </w:r>
      <w:r w:rsidR="002E0211" w:rsidRPr="00EC42B7">
        <w:rPr>
          <w:i w:val="0"/>
          <w:sz w:val="26"/>
          <w:szCs w:val="26"/>
        </w:rPr>
        <w:t xml:space="preserve"> </w:t>
      </w:r>
      <w:r w:rsidR="002E0211" w:rsidRPr="00EC42B7">
        <w:rPr>
          <w:i w:val="0"/>
          <w:sz w:val="26"/>
          <w:szCs w:val="26"/>
          <w:lang w:val="en-US"/>
        </w:rPr>
        <w:t>Gothic</w:t>
      </w:r>
      <w:r w:rsidRPr="00EC42B7">
        <w:rPr>
          <w:i w:val="0"/>
          <w:sz w:val="26"/>
          <w:szCs w:val="26"/>
        </w:rPr>
        <w:t>, размер 16, полужирный.</w:t>
      </w:r>
    </w:p>
    <w:p w:rsidR="004641EE" w:rsidRPr="00EC42B7" w:rsidRDefault="004641EE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>5.6.</w:t>
      </w:r>
      <w:r w:rsidR="002E0211" w:rsidRPr="00EC42B7">
        <w:rPr>
          <w:i w:val="0"/>
          <w:sz w:val="26"/>
          <w:szCs w:val="26"/>
        </w:rPr>
        <w:t>Все работы должны быть оформлены в паспарту и рамы с вкрученными саморезами.</w:t>
      </w:r>
    </w:p>
    <w:p w:rsidR="003731DC" w:rsidRPr="00EC42B7" w:rsidRDefault="004641EE" w:rsidP="004641EE">
      <w:pPr>
        <w:pStyle w:val="30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EC42B7">
        <w:rPr>
          <w:i w:val="0"/>
          <w:sz w:val="26"/>
          <w:szCs w:val="26"/>
        </w:rPr>
        <w:t xml:space="preserve">5.7. </w:t>
      </w:r>
      <w:r w:rsidR="002E0211" w:rsidRPr="00EC42B7">
        <w:rPr>
          <w:i w:val="0"/>
          <w:sz w:val="26"/>
          <w:szCs w:val="26"/>
        </w:rPr>
        <w:t>Паспарту может быть из бумаги или картона неярких пастельных тонов (белый, бежевый, светло-серый, охристый и т.п.), рамы - неширокие, неглубокие, ненасыщенных, нейтральных цветов.</w:t>
      </w:r>
    </w:p>
    <w:p w:rsidR="004641EE" w:rsidRPr="00EC42B7" w:rsidRDefault="002E0211" w:rsidP="004641EE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5.8.</w:t>
      </w:r>
      <w:r w:rsidR="004641EE" w:rsidRPr="00EC42B7">
        <w:rPr>
          <w:sz w:val="26"/>
          <w:szCs w:val="26"/>
        </w:rPr>
        <w:t xml:space="preserve"> </w:t>
      </w:r>
      <w:r w:rsidRPr="00EC42B7">
        <w:rPr>
          <w:sz w:val="26"/>
          <w:szCs w:val="26"/>
        </w:rPr>
        <w:t>Задник должен быть хорошо закреплен. Для оформления можно использовать стекло не более 2 мм толщины или пластик.</w:t>
      </w:r>
      <w:bookmarkStart w:id="4" w:name="bookmark3"/>
    </w:p>
    <w:p w:rsidR="004641EE" w:rsidRPr="00EC42B7" w:rsidRDefault="004641EE" w:rsidP="004641EE">
      <w:pPr>
        <w:pStyle w:val="4"/>
        <w:shd w:val="clear" w:color="auto" w:fill="auto"/>
        <w:spacing w:line="240" w:lineRule="auto"/>
        <w:ind w:firstLine="851"/>
        <w:rPr>
          <w:b/>
          <w:sz w:val="26"/>
          <w:szCs w:val="26"/>
        </w:rPr>
      </w:pPr>
      <w:r w:rsidRPr="00EC42B7">
        <w:rPr>
          <w:b/>
          <w:sz w:val="26"/>
          <w:szCs w:val="26"/>
        </w:rPr>
        <w:t xml:space="preserve">6. </w:t>
      </w:r>
      <w:r w:rsidR="002E0211" w:rsidRPr="00EC42B7">
        <w:rPr>
          <w:b/>
          <w:sz w:val="26"/>
          <w:szCs w:val="26"/>
        </w:rPr>
        <w:t>Порядок проведения</w:t>
      </w:r>
      <w:bookmarkEnd w:id="4"/>
    </w:p>
    <w:p w:rsidR="00A614F2" w:rsidRPr="00EC42B7" w:rsidRDefault="004641EE" w:rsidP="004641EE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6.1. </w:t>
      </w:r>
      <w:r w:rsidR="002E0211" w:rsidRPr="00EC42B7">
        <w:rPr>
          <w:sz w:val="26"/>
          <w:szCs w:val="26"/>
        </w:rPr>
        <w:t xml:space="preserve">Выставка-конкурс проводится </w:t>
      </w:r>
      <w:r w:rsidR="00886171" w:rsidRPr="00EC42B7">
        <w:rPr>
          <w:sz w:val="26"/>
          <w:szCs w:val="26"/>
        </w:rPr>
        <w:t>с 2</w:t>
      </w:r>
      <w:r w:rsidR="001B6F3D" w:rsidRPr="00EC42B7">
        <w:rPr>
          <w:sz w:val="26"/>
          <w:szCs w:val="26"/>
        </w:rPr>
        <w:t>2</w:t>
      </w:r>
      <w:r w:rsidR="00886171" w:rsidRPr="00EC42B7">
        <w:rPr>
          <w:sz w:val="26"/>
          <w:szCs w:val="26"/>
        </w:rPr>
        <w:t xml:space="preserve"> января по 1</w:t>
      </w:r>
      <w:r w:rsidR="001B6F3D" w:rsidRPr="00EC42B7">
        <w:rPr>
          <w:sz w:val="26"/>
          <w:szCs w:val="26"/>
        </w:rPr>
        <w:t>2</w:t>
      </w:r>
      <w:r w:rsidR="00886171" w:rsidRPr="00EC42B7">
        <w:rPr>
          <w:sz w:val="26"/>
          <w:szCs w:val="26"/>
        </w:rPr>
        <w:t xml:space="preserve"> февраля 201</w:t>
      </w:r>
      <w:r w:rsidR="001B6F3D" w:rsidRPr="00EC42B7">
        <w:rPr>
          <w:sz w:val="26"/>
          <w:szCs w:val="26"/>
        </w:rPr>
        <w:t>8</w:t>
      </w:r>
      <w:r w:rsidR="00886171" w:rsidRPr="00EC42B7">
        <w:rPr>
          <w:sz w:val="26"/>
          <w:szCs w:val="26"/>
        </w:rPr>
        <w:t>года.</w:t>
      </w:r>
    </w:p>
    <w:p w:rsidR="005B4601" w:rsidRPr="00EC42B7" w:rsidRDefault="00345E08" w:rsidP="005B4601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У</w:t>
      </w:r>
      <w:r w:rsidR="002E0211" w:rsidRPr="00EC42B7">
        <w:rPr>
          <w:sz w:val="26"/>
          <w:szCs w:val="26"/>
        </w:rPr>
        <w:t>частник</w:t>
      </w:r>
      <w:r>
        <w:rPr>
          <w:sz w:val="26"/>
          <w:szCs w:val="26"/>
        </w:rPr>
        <w:t>ам</w:t>
      </w:r>
      <w:r w:rsidR="002E0211" w:rsidRPr="00EC42B7">
        <w:rPr>
          <w:sz w:val="26"/>
          <w:szCs w:val="26"/>
        </w:rPr>
        <w:t xml:space="preserve"> направ</w:t>
      </w:r>
      <w:r>
        <w:rPr>
          <w:sz w:val="26"/>
          <w:szCs w:val="26"/>
        </w:rPr>
        <w:t>и</w:t>
      </w:r>
      <w:r w:rsidR="002E0211" w:rsidRPr="00EC42B7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2E0211" w:rsidRPr="00EC42B7">
        <w:rPr>
          <w:sz w:val="26"/>
          <w:szCs w:val="26"/>
        </w:rPr>
        <w:t xml:space="preserve"> Организат</w:t>
      </w:r>
      <w:r w:rsidR="0036667C" w:rsidRPr="00EC42B7">
        <w:rPr>
          <w:sz w:val="26"/>
          <w:szCs w:val="26"/>
        </w:rPr>
        <w:t>ору конкурсные работы и заявки</w:t>
      </w:r>
      <w:r w:rsidR="002E0211" w:rsidRPr="00EC42B7">
        <w:rPr>
          <w:sz w:val="26"/>
          <w:szCs w:val="26"/>
        </w:rPr>
        <w:t>, на бумажном носител</w:t>
      </w:r>
      <w:r w:rsidR="001B6F3D" w:rsidRPr="00EC42B7">
        <w:rPr>
          <w:sz w:val="26"/>
          <w:szCs w:val="26"/>
        </w:rPr>
        <w:t>е</w:t>
      </w:r>
      <w:r w:rsidR="002E0211" w:rsidRPr="00EC42B7">
        <w:rPr>
          <w:sz w:val="26"/>
          <w:szCs w:val="26"/>
        </w:rPr>
        <w:t xml:space="preserve"> в соответствии с Приложением 1 к настоящему Положению </w:t>
      </w:r>
      <w:r w:rsidR="001B6F3D" w:rsidRPr="00EC42B7">
        <w:rPr>
          <w:sz w:val="26"/>
          <w:szCs w:val="26"/>
        </w:rPr>
        <w:t>до 19</w:t>
      </w:r>
      <w:r w:rsidR="0036667C" w:rsidRPr="00EC42B7">
        <w:rPr>
          <w:sz w:val="26"/>
          <w:szCs w:val="26"/>
        </w:rPr>
        <w:t xml:space="preserve"> января</w:t>
      </w:r>
      <w:r w:rsidR="002E0211" w:rsidRPr="00EC42B7">
        <w:rPr>
          <w:sz w:val="26"/>
          <w:szCs w:val="26"/>
        </w:rPr>
        <w:t xml:space="preserve"> 201</w:t>
      </w:r>
      <w:r w:rsidR="001B6F3D" w:rsidRPr="00EC42B7">
        <w:rPr>
          <w:sz w:val="26"/>
          <w:szCs w:val="26"/>
        </w:rPr>
        <w:t>8</w:t>
      </w:r>
      <w:r w:rsidR="002E0211" w:rsidRPr="00EC42B7">
        <w:rPr>
          <w:sz w:val="26"/>
          <w:szCs w:val="26"/>
        </w:rPr>
        <w:t xml:space="preserve">г. с </w:t>
      </w:r>
      <w:r w:rsidR="0036667C" w:rsidRPr="00EC42B7">
        <w:rPr>
          <w:sz w:val="26"/>
          <w:szCs w:val="26"/>
        </w:rPr>
        <w:t>09</w:t>
      </w:r>
      <w:r w:rsidR="002E0211" w:rsidRPr="00EC42B7">
        <w:rPr>
          <w:sz w:val="26"/>
          <w:szCs w:val="26"/>
        </w:rPr>
        <w:t>.00ч. до 1</w:t>
      </w:r>
      <w:r w:rsidR="0036667C" w:rsidRPr="00EC42B7">
        <w:rPr>
          <w:sz w:val="26"/>
          <w:szCs w:val="26"/>
        </w:rPr>
        <w:t>6</w:t>
      </w:r>
      <w:r w:rsidR="002E0211" w:rsidRPr="00EC42B7">
        <w:rPr>
          <w:sz w:val="26"/>
          <w:szCs w:val="26"/>
        </w:rPr>
        <w:t>.00 ч.</w:t>
      </w:r>
      <w:bookmarkStart w:id="5" w:name="bookmark4"/>
    </w:p>
    <w:p w:rsidR="00EC42B7" w:rsidRPr="00EC42B7" w:rsidRDefault="005B460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6.2. </w:t>
      </w:r>
      <w:r w:rsidR="00864474" w:rsidRPr="00EC42B7">
        <w:rPr>
          <w:sz w:val="26"/>
          <w:szCs w:val="26"/>
        </w:rPr>
        <w:t>Для отбора конкурсных работ формируется Конкурсная комиссия</w:t>
      </w:r>
      <w:r w:rsidR="0036667C" w:rsidRPr="00EC42B7">
        <w:rPr>
          <w:sz w:val="26"/>
          <w:szCs w:val="26"/>
        </w:rPr>
        <w:t xml:space="preserve"> (жюри)</w:t>
      </w:r>
      <w:r w:rsidR="00864474" w:rsidRPr="00EC42B7">
        <w:rPr>
          <w:sz w:val="26"/>
          <w:szCs w:val="26"/>
        </w:rPr>
        <w:t xml:space="preserve">, </w:t>
      </w:r>
      <w:r w:rsidR="00D310D9" w:rsidRPr="00EC42B7">
        <w:rPr>
          <w:sz w:val="26"/>
          <w:szCs w:val="26"/>
        </w:rPr>
        <w:t xml:space="preserve">в </w:t>
      </w:r>
      <w:r w:rsidR="0020488B" w:rsidRPr="00EC42B7">
        <w:rPr>
          <w:sz w:val="26"/>
          <w:szCs w:val="26"/>
        </w:rPr>
        <w:t>следующем</w:t>
      </w:r>
      <w:r w:rsidR="00EC42B7" w:rsidRPr="00EC42B7">
        <w:rPr>
          <w:sz w:val="26"/>
          <w:szCs w:val="26"/>
        </w:rPr>
        <w:t xml:space="preserve"> </w:t>
      </w:r>
      <w:r w:rsidR="00864474" w:rsidRPr="00EC42B7">
        <w:rPr>
          <w:sz w:val="26"/>
          <w:szCs w:val="26"/>
        </w:rPr>
        <w:t>состав</w:t>
      </w:r>
      <w:r w:rsidR="00EC42B7" w:rsidRPr="00EC42B7">
        <w:rPr>
          <w:sz w:val="26"/>
          <w:szCs w:val="26"/>
        </w:rPr>
        <w:t>е:</w:t>
      </w:r>
    </w:p>
    <w:p w:rsidR="00EC42B7" w:rsidRPr="00EC42B7" w:rsidRDefault="00D310D9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Катаева С.В., методист Центра</w:t>
      </w:r>
      <w:r w:rsidR="00830E1E" w:rsidRPr="00EC42B7">
        <w:rPr>
          <w:sz w:val="26"/>
          <w:szCs w:val="26"/>
        </w:rPr>
        <w:t xml:space="preserve"> «Мозаика»,</w:t>
      </w:r>
    </w:p>
    <w:p w:rsidR="00EC42B7" w:rsidRPr="00EC42B7" w:rsidRDefault="00D310D9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Лядова Л.А., педагог</w:t>
      </w:r>
      <w:r w:rsidR="00830E1E" w:rsidRPr="00EC42B7">
        <w:rPr>
          <w:sz w:val="26"/>
          <w:szCs w:val="26"/>
        </w:rPr>
        <w:t xml:space="preserve"> </w:t>
      </w:r>
      <w:r w:rsidRPr="00EC42B7">
        <w:rPr>
          <w:sz w:val="26"/>
          <w:szCs w:val="26"/>
        </w:rPr>
        <w:t>- организатор Центра</w:t>
      </w:r>
      <w:r w:rsidR="00830E1E" w:rsidRPr="00EC42B7">
        <w:rPr>
          <w:sz w:val="26"/>
          <w:szCs w:val="26"/>
        </w:rPr>
        <w:t xml:space="preserve"> «Мозаика»,</w:t>
      </w:r>
    </w:p>
    <w:p w:rsidR="00EC42B7" w:rsidRPr="00EC42B7" w:rsidRDefault="00830E1E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Лесникова Н.А., педагог Центра «Мозаика»</w:t>
      </w:r>
      <w:r w:rsidR="00EC42B7" w:rsidRPr="00EC42B7">
        <w:rPr>
          <w:sz w:val="26"/>
          <w:szCs w:val="26"/>
        </w:rPr>
        <w:t>.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6.3. </w:t>
      </w:r>
      <w:r w:rsidR="00864474" w:rsidRPr="00EC42B7">
        <w:rPr>
          <w:sz w:val="26"/>
          <w:szCs w:val="26"/>
        </w:rPr>
        <w:t>Функции Конкурсной комиссии:</w:t>
      </w:r>
    </w:p>
    <w:p w:rsidR="00EC42B7" w:rsidRPr="00EC42B7" w:rsidRDefault="0036667C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- оценка конкурсных работ;</w:t>
      </w:r>
    </w:p>
    <w:p w:rsidR="00EC42B7" w:rsidRPr="00EC42B7" w:rsidRDefault="0088617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FF15EC" w:rsidRPr="00EC42B7">
        <w:rPr>
          <w:sz w:val="26"/>
          <w:szCs w:val="26"/>
        </w:rPr>
        <w:t>определени</w:t>
      </w:r>
      <w:r w:rsidR="00EC42B7" w:rsidRPr="00EC42B7">
        <w:rPr>
          <w:sz w:val="26"/>
          <w:szCs w:val="26"/>
        </w:rPr>
        <w:t>е победителей</w:t>
      </w:r>
      <w:r w:rsidR="00EC42B7" w:rsidRPr="00EC42B7">
        <w:rPr>
          <w:sz w:val="26"/>
          <w:szCs w:val="26"/>
        </w:rPr>
        <w:tab/>
        <w:t>Выставки-конкурса;</w:t>
      </w:r>
    </w:p>
    <w:p w:rsidR="00EC42B7" w:rsidRPr="00EC42B7" w:rsidRDefault="0088617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lastRenderedPageBreak/>
        <w:t xml:space="preserve">- </w:t>
      </w:r>
      <w:r w:rsidR="00864474" w:rsidRPr="00EC42B7">
        <w:rPr>
          <w:sz w:val="26"/>
          <w:szCs w:val="26"/>
        </w:rPr>
        <w:t>отбор конкурсных работ для размещения в экспозиции выставки</w:t>
      </w:r>
      <w:r w:rsidR="001B6F3D" w:rsidRPr="00EC42B7">
        <w:rPr>
          <w:sz w:val="26"/>
          <w:szCs w:val="26"/>
        </w:rPr>
        <w:t>.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b/>
          <w:sz w:val="26"/>
          <w:szCs w:val="26"/>
        </w:rPr>
      </w:pPr>
      <w:r w:rsidRPr="00EC42B7">
        <w:rPr>
          <w:b/>
          <w:sz w:val="26"/>
          <w:szCs w:val="26"/>
        </w:rPr>
        <w:t xml:space="preserve">7. </w:t>
      </w:r>
      <w:r w:rsidR="002E0211" w:rsidRPr="00EC42B7">
        <w:rPr>
          <w:b/>
          <w:sz w:val="26"/>
          <w:szCs w:val="26"/>
        </w:rPr>
        <w:t>Критерии оценки конкурсных работ</w:t>
      </w:r>
      <w:bookmarkEnd w:id="5"/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7.1.</w:t>
      </w:r>
      <w:r w:rsidRPr="00EC42B7">
        <w:rPr>
          <w:b/>
          <w:sz w:val="26"/>
          <w:szCs w:val="26"/>
        </w:rPr>
        <w:t xml:space="preserve"> </w:t>
      </w:r>
      <w:r w:rsidR="002E0211" w:rsidRPr="00EC42B7">
        <w:rPr>
          <w:sz w:val="26"/>
          <w:szCs w:val="26"/>
        </w:rPr>
        <w:t>Работы участников оцениваются по 5-бальной шкале по следующим критериям: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7.1.1. </w:t>
      </w:r>
      <w:r w:rsidR="002E0211" w:rsidRPr="00EC42B7">
        <w:rPr>
          <w:sz w:val="26"/>
          <w:szCs w:val="26"/>
        </w:rPr>
        <w:t>В но</w:t>
      </w:r>
      <w:r w:rsidR="0032406E" w:rsidRPr="00EC42B7">
        <w:rPr>
          <w:sz w:val="26"/>
          <w:szCs w:val="26"/>
        </w:rPr>
        <w:t>минациях «Живопись», «Графика»: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оригинальность художественного замысла конкурсной работы;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мастерство исполнения (цветовое решение, колорит, композиция);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раскрытие темы и выдержанность темы;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настроение, выразительность, эмоциональность;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эстетическое оформление конкурсной работы.</w:t>
      </w:r>
    </w:p>
    <w:p w:rsidR="00EC42B7" w:rsidRPr="00EC42B7" w:rsidRDefault="002E021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Максимальное количество баллов, которое может набрать участник</w:t>
      </w:r>
      <w:r w:rsidR="00345E08">
        <w:rPr>
          <w:sz w:val="26"/>
          <w:szCs w:val="26"/>
        </w:rPr>
        <w:t>,</w:t>
      </w:r>
      <w:r w:rsidRPr="00EC42B7">
        <w:rPr>
          <w:sz w:val="26"/>
          <w:szCs w:val="26"/>
        </w:rPr>
        <w:t xml:space="preserve"> - 25 баллов.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7.1.2. </w:t>
      </w:r>
      <w:r w:rsidR="002E0211" w:rsidRPr="00EC42B7">
        <w:rPr>
          <w:sz w:val="26"/>
          <w:szCs w:val="26"/>
        </w:rPr>
        <w:t>В номинациях «Декоративно-прикладное творчество» и «Художественные ремесла»: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творческий подход в выполнении работ;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знание и сохранение национальных традиций и выразительности национального колорита в конкурсной работе;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сочетание традиций и новаторства в конкурсной работе;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оригинальность и фантазия, использование новых технологий и материалов, нетрадиционное применение известных материалов, владение выбранной техникой;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- </w:t>
      </w:r>
      <w:r w:rsidR="002E0211" w:rsidRPr="00EC42B7">
        <w:rPr>
          <w:sz w:val="26"/>
          <w:szCs w:val="26"/>
        </w:rPr>
        <w:t>эстетическое оформление конкурсной работы.</w:t>
      </w:r>
    </w:p>
    <w:p w:rsidR="00EC42B7" w:rsidRPr="00EC42B7" w:rsidRDefault="002E021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Максимальное количество баллов, которое может набрать участник</w:t>
      </w:r>
      <w:r w:rsidR="00345E08">
        <w:rPr>
          <w:sz w:val="26"/>
          <w:szCs w:val="26"/>
        </w:rPr>
        <w:t>,</w:t>
      </w:r>
      <w:r w:rsidRPr="00EC42B7">
        <w:rPr>
          <w:sz w:val="26"/>
          <w:szCs w:val="26"/>
        </w:rPr>
        <w:t xml:space="preserve"> - 25 баллов.</w:t>
      </w:r>
      <w:bookmarkStart w:id="6" w:name="bookmark5"/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b/>
          <w:sz w:val="26"/>
          <w:szCs w:val="26"/>
        </w:rPr>
      </w:pPr>
      <w:r w:rsidRPr="00EC42B7">
        <w:rPr>
          <w:b/>
          <w:sz w:val="26"/>
          <w:szCs w:val="26"/>
        </w:rPr>
        <w:t xml:space="preserve">8. </w:t>
      </w:r>
      <w:r w:rsidR="002E0211" w:rsidRPr="00EC42B7">
        <w:rPr>
          <w:b/>
          <w:sz w:val="26"/>
          <w:szCs w:val="26"/>
        </w:rPr>
        <w:t>Подведение итогов Выставки-конкурса. Награждение победителей</w:t>
      </w:r>
      <w:bookmarkEnd w:id="6"/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8.1. </w:t>
      </w:r>
      <w:r w:rsidR="002E0211" w:rsidRPr="00EC42B7">
        <w:rPr>
          <w:sz w:val="26"/>
          <w:szCs w:val="26"/>
        </w:rPr>
        <w:t xml:space="preserve">Победители Выставки-конкурса в каждой номинации по 4-м возрастным группам награждаются дипломами </w:t>
      </w:r>
      <w:r w:rsidR="002E0211" w:rsidRPr="00EC42B7">
        <w:rPr>
          <w:sz w:val="26"/>
          <w:szCs w:val="26"/>
          <w:lang w:val="en-US"/>
        </w:rPr>
        <w:t>I</w:t>
      </w:r>
      <w:r w:rsidR="002E0211" w:rsidRPr="00EC42B7">
        <w:rPr>
          <w:sz w:val="26"/>
          <w:szCs w:val="26"/>
        </w:rPr>
        <w:t>, II, III степени.</w:t>
      </w:r>
    </w:p>
    <w:p w:rsidR="00EC42B7" w:rsidRPr="00EC42B7" w:rsidRDefault="00EC42B7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 xml:space="preserve">8.2. </w:t>
      </w:r>
      <w:r w:rsidR="002E0211" w:rsidRPr="00EC42B7">
        <w:rPr>
          <w:sz w:val="26"/>
          <w:szCs w:val="26"/>
        </w:rPr>
        <w:t>Кажд</w:t>
      </w:r>
      <w:r w:rsidR="00345E08">
        <w:rPr>
          <w:sz w:val="26"/>
          <w:szCs w:val="26"/>
        </w:rPr>
        <w:t>ому</w:t>
      </w:r>
      <w:r w:rsidR="002E0211" w:rsidRPr="00EC42B7">
        <w:rPr>
          <w:sz w:val="26"/>
          <w:szCs w:val="26"/>
        </w:rPr>
        <w:t xml:space="preserve"> участник</w:t>
      </w:r>
      <w:r w:rsidR="00345E08">
        <w:rPr>
          <w:sz w:val="26"/>
          <w:szCs w:val="26"/>
        </w:rPr>
        <w:t>у</w:t>
      </w:r>
      <w:r w:rsidR="002E0211" w:rsidRPr="00EC42B7">
        <w:rPr>
          <w:sz w:val="26"/>
          <w:szCs w:val="26"/>
        </w:rPr>
        <w:t xml:space="preserve"> </w:t>
      </w:r>
      <w:r w:rsidR="00297C56" w:rsidRPr="00EC42B7">
        <w:rPr>
          <w:sz w:val="26"/>
          <w:szCs w:val="26"/>
        </w:rPr>
        <w:t>район</w:t>
      </w:r>
      <w:r w:rsidR="0018503E" w:rsidRPr="00EC42B7">
        <w:rPr>
          <w:sz w:val="26"/>
          <w:szCs w:val="26"/>
        </w:rPr>
        <w:t>н</w:t>
      </w:r>
      <w:r w:rsidR="002E0211" w:rsidRPr="00EC42B7">
        <w:rPr>
          <w:sz w:val="26"/>
          <w:szCs w:val="26"/>
        </w:rPr>
        <w:t>о</w:t>
      </w:r>
      <w:r w:rsidR="00345E08">
        <w:rPr>
          <w:sz w:val="26"/>
          <w:szCs w:val="26"/>
        </w:rPr>
        <w:t>й в</w:t>
      </w:r>
      <w:r w:rsidR="002919B6" w:rsidRPr="00EC42B7">
        <w:rPr>
          <w:sz w:val="26"/>
          <w:szCs w:val="26"/>
        </w:rPr>
        <w:t>ыставки-конкурса</w:t>
      </w:r>
      <w:r w:rsidR="002E0211" w:rsidRPr="00EC42B7">
        <w:rPr>
          <w:sz w:val="26"/>
          <w:szCs w:val="26"/>
        </w:rPr>
        <w:t xml:space="preserve"> </w:t>
      </w:r>
      <w:r w:rsidR="00345E08">
        <w:rPr>
          <w:sz w:val="26"/>
          <w:szCs w:val="26"/>
        </w:rPr>
        <w:t>выдается</w:t>
      </w:r>
      <w:r w:rsidR="002919B6" w:rsidRPr="00EC42B7">
        <w:rPr>
          <w:sz w:val="26"/>
          <w:szCs w:val="26"/>
        </w:rPr>
        <w:t xml:space="preserve"> сертификат участника.</w:t>
      </w:r>
      <w:bookmarkStart w:id="7" w:name="bookmark6"/>
    </w:p>
    <w:p w:rsidR="00EC42B7" w:rsidRPr="00EC42B7" w:rsidRDefault="002919B6" w:rsidP="00EC42B7">
      <w:pPr>
        <w:pStyle w:val="4"/>
        <w:shd w:val="clear" w:color="auto" w:fill="auto"/>
        <w:spacing w:line="240" w:lineRule="auto"/>
        <w:ind w:firstLine="851"/>
        <w:rPr>
          <w:b/>
          <w:sz w:val="26"/>
          <w:szCs w:val="26"/>
        </w:rPr>
      </w:pPr>
      <w:r w:rsidRPr="00EC42B7">
        <w:rPr>
          <w:b/>
          <w:sz w:val="26"/>
          <w:szCs w:val="26"/>
        </w:rPr>
        <w:t>9</w:t>
      </w:r>
      <w:r w:rsidR="002E0211" w:rsidRPr="00EC42B7">
        <w:rPr>
          <w:b/>
          <w:sz w:val="26"/>
          <w:szCs w:val="26"/>
        </w:rPr>
        <w:t>. Прочие условия</w:t>
      </w:r>
      <w:bookmarkEnd w:id="7"/>
    </w:p>
    <w:p w:rsidR="002919B6" w:rsidRPr="00EC42B7" w:rsidRDefault="002E0211" w:rsidP="00EC42B7">
      <w:pPr>
        <w:pStyle w:val="4"/>
        <w:shd w:val="clear" w:color="auto" w:fill="auto"/>
        <w:spacing w:line="240" w:lineRule="auto"/>
        <w:ind w:firstLine="851"/>
        <w:rPr>
          <w:sz w:val="26"/>
          <w:szCs w:val="26"/>
        </w:rPr>
      </w:pPr>
      <w:r w:rsidRPr="00EC42B7">
        <w:rPr>
          <w:sz w:val="26"/>
          <w:szCs w:val="26"/>
        </w:rPr>
        <w:t>9.1.Орг</w:t>
      </w:r>
      <w:r w:rsidR="006153F8" w:rsidRPr="00EC42B7">
        <w:rPr>
          <w:sz w:val="26"/>
          <w:szCs w:val="26"/>
        </w:rPr>
        <w:t>анизационный взнос 20 рублей с работы, оплата производится через банк по реквизитам</w:t>
      </w:r>
      <w:r w:rsidR="002919B6" w:rsidRPr="00EC42B7">
        <w:rPr>
          <w:sz w:val="26"/>
          <w:szCs w:val="26"/>
        </w:rPr>
        <w:t>: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дополнительного образования детей центр внешкольной работы «Мозаика» п.Ильинский 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Центр «Мозаика» (сокращенное наименование)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ИНН 5936004498, КПП 593601001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ОГРН 1025901512119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617020, п.Ильинский, ул.Ленина, д.60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Т.(34276) 9-12-62,факс (34276) 9-21-79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 xml:space="preserve">Эл.адрес:  </w:t>
      </w:r>
      <w:r w:rsidRPr="00EC42B7">
        <w:rPr>
          <w:rFonts w:ascii="Times New Roman" w:hAnsi="Times New Roman" w:cs="Times New Roman"/>
          <w:sz w:val="26"/>
          <w:szCs w:val="26"/>
          <w:lang w:val="en-US"/>
        </w:rPr>
        <w:t>icvr</w:t>
      </w:r>
      <w:r w:rsidRPr="00EC42B7">
        <w:rPr>
          <w:rFonts w:ascii="Times New Roman" w:hAnsi="Times New Roman" w:cs="Times New Roman"/>
          <w:sz w:val="26"/>
          <w:szCs w:val="26"/>
        </w:rPr>
        <w:t>@</w:t>
      </w:r>
      <w:r w:rsidRPr="00EC42B7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EC42B7">
        <w:rPr>
          <w:rFonts w:ascii="Times New Roman" w:hAnsi="Times New Roman" w:cs="Times New Roman"/>
          <w:sz w:val="26"/>
          <w:szCs w:val="26"/>
        </w:rPr>
        <w:t>.</w:t>
      </w:r>
      <w:r w:rsidRPr="00EC42B7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2919B6" w:rsidRPr="00EC42B7" w:rsidRDefault="002919B6" w:rsidP="00FF22B4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л/с 247100011 в ФУ администрации Ильинского муниципального района</w:t>
      </w:r>
    </w:p>
    <w:p w:rsidR="00EC42B7" w:rsidRDefault="002919B6" w:rsidP="00EC42B7">
      <w:pPr>
        <w:rPr>
          <w:rFonts w:ascii="Times New Roman" w:hAnsi="Times New Roman" w:cs="Times New Roman"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директор Бурдова Людмила Власовна  на основании Устава</w:t>
      </w:r>
      <w:bookmarkStart w:id="8" w:name="bookmark7"/>
    </w:p>
    <w:p w:rsidR="00EC42B7" w:rsidRDefault="002E0211" w:rsidP="00EC42B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2B7">
        <w:rPr>
          <w:rFonts w:ascii="Times New Roman" w:hAnsi="Times New Roman" w:cs="Times New Roman"/>
          <w:b/>
          <w:sz w:val="26"/>
          <w:szCs w:val="26"/>
        </w:rPr>
        <w:t>1</w:t>
      </w:r>
      <w:r w:rsidR="002919B6" w:rsidRPr="00EC42B7">
        <w:rPr>
          <w:rFonts w:ascii="Times New Roman" w:hAnsi="Times New Roman" w:cs="Times New Roman"/>
          <w:b/>
          <w:sz w:val="26"/>
          <w:szCs w:val="26"/>
        </w:rPr>
        <w:t>0</w:t>
      </w:r>
      <w:r w:rsidRPr="00EC42B7">
        <w:rPr>
          <w:rFonts w:ascii="Times New Roman" w:hAnsi="Times New Roman" w:cs="Times New Roman"/>
          <w:b/>
          <w:sz w:val="26"/>
          <w:szCs w:val="26"/>
        </w:rPr>
        <w:t>. Контактная информация</w:t>
      </w:r>
      <w:bookmarkEnd w:id="8"/>
    </w:p>
    <w:p w:rsidR="003731DC" w:rsidRPr="00EC42B7" w:rsidRDefault="00D02E92" w:rsidP="00EC42B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2B7">
        <w:rPr>
          <w:rFonts w:ascii="Times New Roman" w:hAnsi="Times New Roman" w:cs="Times New Roman"/>
          <w:sz w:val="26"/>
          <w:szCs w:val="26"/>
        </w:rPr>
        <w:t>МБУДО Ильинский Центр «Мозаика»</w:t>
      </w:r>
      <w:r w:rsidR="00297C56" w:rsidRPr="00EC42B7">
        <w:rPr>
          <w:rFonts w:ascii="Times New Roman" w:hAnsi="Times New Roman" w:cs="Times New Roman"/>
          <w:sz w:val="26"/>
          <w:szCs w:val="26"/>
        </w:rPr>
        <w:t>, методист Светлана Владимировна Катаева, 9-21-79</w:t>
      </w:r>
    </w:p>
    <w:p w:rsidR="00EC42B7" w:rsidRPr="00EC42B7" w:rsidRDefault="00EC42B7" w:rsidP="00EC42B7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EC42B7" w:rsidRPr="00EC42B7" w:rsidRDefault="00EC42B7" w:rsidP="00EC42B7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EC42B7" w:rsidRPr="00EC42B7" w:rsidRDefault="00EC42B7" w:rsidP="00EC42B7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EC42B7" w:rsidRDefault="002E0211" w:rsidP="00EC42B7">
      <w:pPr>
        <w:pStyle w:val="41"/>
        <w:shd w:val="clear" w:color="auto" w:fill="auto"/>
        <w:spacing w:line="240" w:lineRule="auto"/>
        <w:rPr>
          <w:sz w:val="24"/>
          <w:szCs w:val="24"/>
        </w:rPr>
      </w:pPr>
      <w:r w:rsidRPr="00EC42B7">
        <w:rPr>
          <w:sz w:val="24"/>
          <w:szCs w:val="24"/>
        </w:rPr>
        <w:lastRenderedPageBreak/>
        <w:t xml:space="preserve">Приложение 1 </w:t>
      </w:r>
      <w:r w:rsidR="00EC42B7">
        <w:rPr>
          <w:sz w:val="24"/>
          <w:szCs w:val="24"/>
        </w:rPr>
        <w:t>к Положению</w:t>
      </w:r>
    </w:p>
    <w:p w:rsidR="003731DC" w:rsidRPr="00EC42B7" w:rsidRDefault="002E0211" w:rsidP="00EC42B7">
      <w:pPr>
        <w:pStyle w:val="41"/>
        <w:shd w:val="clear" w:color="auto" w:fill="auto"/>
        <w:spacing w:line="240" w:lineRule="auto"/>
        <w:rPr>
          <w:sz w:val="24"/>
          <w:szCs w:val="24"/>
        </w:rPr>
      </w:pPr>
      <w:r w:rsidRPr="00EC42B7">
        <w:rPr>
          <w:rStyle w:val="411pt0pt"/>
          <w:sz w:val="24"/>
          <w:szCs w:val="24"/>
        </w:rPr>
        <w:t>форма</w:t>
      </w:r>
    </w:p>
    <w:p w:rsidR="003731DC" w:rsidRPr="00E57BF2" w:rsidRDefault="002E0211" w:rsidP="0018503E">
      <w:pPr>
        <w:pStyle w:val="20"/>
        <w:shd w:val="clear" w:color="auto" w:fill="auto"/>
        <w:spacing w:after="0" w:line="240" w:lineRule="auto"/>
        <w:ind w:firstLine="851"/>
        <w:jc w:val="center"/>
        <w:rPr>
          <w:sz w:val="28"/>
          <w:szCs w:val="28"/>
        </w:rPr>
      </w:pPr>
      <w:r w:rsidRPr="00E57BF2">
        <w:rPr>
          <w:sz w:val="28"/>
          <w:szCs w:val="28"/>
        </w:rPr>
        <w:t>Заявка</w:t>
      </w:r>
    </w:p>
    <w:p w:rsidR="003731DC" w:rsidRDefault="002E0211" w:rsidP="0018503E">
      <w:pPr>
        <w:pStyle w:val="20"/>
        <w:shd w:val="clear" w:color="auto" w:fill="auto"/>
        <w:spacing w:after="0" w:line="240" w:lineRule="auto"/>
        <w:ind w:firstLine="851"/>
        <w:jc w:val="center"/>
        <w:rPr>
          <w:sz w:val="28"/>
          <w:szCs w:val="28"/>
        </w:rPr>
      </w:pPr>
      <w:r w:rsidRPr="00E57BF2">
        <w:rPr>
          <w:sz w:val="28"/>
          <w:szCs w:val="28"/>
        </w:rPr>
        <w:t xml:space="preserve">на участие в </w:t>
      </w:r>
      <w:r w:rsidR="0018503E">
        <w:rPr>
          <w:sz w:val="28"/>
          <w:szCs w:val="28"/>
        </w:rPr>
        <w:t>районн</w:t>
      </w:r>
      <w:r w:rsidRPr="00E57BF2">
        <w:rPr>
          <w:sz w:val="28"/>
          <w:szCs w:val="28"/>
        </w:rPr>
        <w:t>ой выставке-конкурсе детского художественного творчества «Весенняя палитра»</w:t>
      </w:r>
    </w:p>
    <w:p w:rsidR="009E1D61" w:rsidRPr="00E57BF2" w:rsidRDefault="009E1D61" w:rsidP="0018503E">
      <w:pPr>
        <w:pStyle w:val="20"/>
        <w:shd w:val="clear" w:color="auto" w:fill="auto"/>
        <w:spacing w:after="0" w:line="240" w:lineRule="auto"/>
        <w:ind w:firstLine="851"/>
        <w:jc w:val="center"/>
        <w:rPr>
          <w:sz w:val="28"/>
          <w:szCs w:val="28"/>
        </w:rPr>
      </w:pPr>
    </w:p>
    <w:p w:rsidR="003731DC" w:rsidRPr="00E57BF2" w:rsidRDefault="002E0211" w:rsidP="009E1D6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57BF2">
        <w:rPr>
          <w:sz w:val="28"/>
          <w:szCs w:val="28"/>
        </w:rPr>
        <w:t xml:space="preserve">(Заполняется в форме таблицы </w:t>
      </w:r>
      <w:r w:rsidR="009E1D61">
        <w:rPr>
          <w:sz w:val="28"/>
          <w:szCs w:val="28"/>
          <w:lang w:val="en-US"/>
        </w:rPr>
        <w:t>EXCEL</w:t>
      </w:r>
      <w:r w:rsidRPr="00E57BF2">
        <w:rPr>
          <w:sz w:val="28"/>
          <w:szCs w:val="28"/>
        </w:rPr>
        <w:t xml:space="preserve"> без сокращений, дефисов, переносов на другую строку)</w:t>
      </w:r>
    </w:p>
    <w:p w:rsidR="003731DC" w:rsidRPr="00E57BF2" w:rsidRDefault="002E0211" w:rsidP="00E57BF2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E57BF2">
        <w:rPr>
          <w:sz w:val="28"/>
          <w:szCs w:val="28"/>
        </w:rPr>
        <w:t>Участники:</w:t>
      </w:r>
    </w:p>
    <w:tbl>
      <w:tblPr>
        <w:tblOverlap w:val="never"/>
        <w:tblW w:w="0" w:type="auto"/>
        <w:tblInd w:w="-2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401"/>
        <w:gridCol w:w="1043"/>
        <w:gridCol w:w="1214"/>
        <w:gridCol w:w="1038"/>
        <w:gridCol w:w="1207"/>
        <w:gridCol w:w="1682"/>
        <w:gridCol w:w="1994"/>
      </w:tblGrid>
      <w:tr w:rsidR="009E1D61" w:rsidRPr="009E1D61" w:rsidTr="00AB0C15">
        <w:trPr>
          <w:trHeight w:hRule="exact"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3731DC" w:rsidP="009E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ФИО автора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Название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работы,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материал,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Номинация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Дата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рождения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Место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жительства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(почтовый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адрес,</w:t>
            </w:r>
          </w:p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телефон)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9E1D6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Учреждение (наименовани</w:t>
            </w:r>
            <w:r w:rsidR="002E0211" w:rsidRPr="009E1D61">
              <w:rPr>
                <w:rStyle w:val="105pt"/>
                <w:sz w:val="24"/>
                <w:szCs w:val="24"/>
              </w:rPr>
              <w:t>е, почтовый адрес, телефон, факс,e-mail)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DC" w:rsidRPr="009E1D61" w:rsidRDefault="0018503E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Преподават</w:t>
            </w:r>
            <w:r w:rsidR="002E0211" w:rsidRPr="009E1D61">
              <w:rPr>
                <w:rStyle w:val="105pt"/>
                <w:sz w:val="24"/>
                <w:szCs w:val="24"/>
              </w:rPr>
              <w:t>ель (ФИО полностью)</w:t>
            </w:r>
          </w:p>
        </w:tc>
      </w:tr>
      <w:tr w:rsidR="003731DC" w:rsidRPr="00E57BF2" w:rsidTr="00AB0C15">
        <w:trPr>
          <w:trHeight w:hRule="exact"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DC" w:rsidRPr="00E57BF2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1DC" w:rsidRPr="00E57BF2" w:rsidRDefault="002E0211" w:rsidP="00E57BF2">
      <w:pPr>
        <w:pStyle w:val="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E57BF2">
        <w:rPr>
          <w:sz w:val="28"/>
          <w:szCs w:val="28"/>
        </w:rPr>
        <w:t>Педагог(и):</w:t>
      </w:r>
    </w:p>
    <w:tbl>
      <w:tblPr>
        <w:tblOverlap w:val="never"/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517"/>
        <w:gridCol w:w="1811"/>
        <w:gridCol w:w="3734"/>
        <w:gridCol w:w="2419"/>
      </w:tblGrid>
      <w:tr w:rsidR="003731DC" w:rsidRPr="009E1D61" w:rsidTr="00AB0C15">
        <w:trPr>
          <w:trHeight w:hRule="exact"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3731DC" w:rsidP="009E1D61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Данные паспорта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 xml:space="preserve">Домашний адрес с индексом, телефон, </w:t>
            </w:r>
            <w:r w:rsidRPr="009E1D61">
              <w:rPr>
                <w:rStyle w:val="105pt"/>
                <w:sz w:val="24"/>
                <w:szCs w:val="24"/>
                <w:lang w:val="en-US"/>
              </w:rPr>
              <w:t>e</w:t>
            </w:r>
            <w:r w:rsidRPr="009E1D61">
              <w:rPr>
                <w:rStyle w:val="105pt"/>
                <w:sz w:val="24"/>
                <w:szCs w:val="24"/>
              </w:rPr>
              <w:t>-</w:t>
            </w:r>
            <w:r w:rsidRPr="009E1D61">
              <w:rPr>
                <w:rStyle w:val="105pt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DC" w:rsidRPr="009E1D61" w:rsidRDefault="002E0211" w:rsidP="009E1D61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1D61">
              <w:rPr>
                <w:rStyle w:val="105pt"/>
                <w:sz w:val="24"/>
                <w:szCs w:val="24"/>
              </w:rPr>
              <w:t>Место работы</w:t>
            </w:r>
          </w:p>
        </w:tc>
      </w:tr>
      <w:tr w:rsidR="003731DC" w:rsidRPr="009E1D61" w:rsidTr="00AB0C15">
        <w:trPr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9E1D61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9E1D61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9E1D61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1DC" w:rsidRPr="009E1D61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DC" w:rsidRPr="009E1D61" w:rsidRDefault="003731DC" w:rsidP="00E57BF2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1DC" w:rsidRPr="009E1D61" w:rsidRDefault="002E0211" w:rsidP="00E57BF2">
      <w:pPr>
        <w:pStyle w:val="a5"/>
        <w:framePr w:wrap="none" w:vAnchor="page" w:hAnchor="page" w:x="11025" w:y="15565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9E1D61">
        <w:rPr>
          <w:sz w:val="24"/>
          <w:szCs w:val="24"/>
        </w:rPr>
        <w:t>8</w:t>
      </w:r>
    </w:p>
    <w:p w:rsidR="003731DC" w:rsidRPr="00E57BF2" w:rsidRDefault="003731DC" w:rsidP="009E1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D61" w:rsidRPr="009E1D61" w:rsidRDefault="009E1D61" w:rsidP="009E1D61">
      <w:pPr>
        <w:jc w:val="right"/>
        <w:rPr>
          <w:rFonts w:ascii="Times New Roman" w:eastAsia="Times New Roman" w:hAnsi="Times New Roman" w:cs="Times New Roman"/>
          <w:color w:val="auto"/>
          <w:spacing w:val="2"/>
        </w:rPr>
      </w:pPr>
      <w:bookmarkStart w:id="9" w:name="bookmark8"/>
      <w:r w:rsidRPr="009E1D61">
        <w:rPr>
          <w:rFonts w:ascii="Times New Roman" w:eastAsia="Times New Roman" w:hAnsi="Times New Roman" w:cs="Times New Roman"/>
          <w:color w:val="auto"/>
          <w:spacing w:val="2"/>
        </w:rPr>
        <w:t>Приложение 1 к Положению</w:t>
      </w:r>
    </w:p>
    <w:p w:rsidR="009E1D61" w:rsidRPr="009E1D61" w:rsidRDefault="009E1D61" w:rsidP="009E1D61">
      <w:pPr>
        <w:jc w:val="right"/>
        <w:rPr>
          <w:rFonts w:ascii="Times New Roman" w:eastAsia="Times New Roman" w:hAnsi="Times New Roman" w:cs="Times New Roman"/>
          <w:color w:val="auto"/>
          <w:spacing w:val="2"/>
        </w:rPr>
      </w:pPr>
      <w:r w:rsidRPr="009E1D61">
        <w:rPr>
          <w:rFonts w:ascii="Times New Roman" w:eastAsia="Times New Roman" w:hAnsi="Times New Roman" w:cs="Times New Roman"/>
          <w:i/>
          <w:iCs/>
          <w:spacing w:val="-2"/>
          <w:shd w:val="clear" w:color="auto" w:fill="FFFFFF"/>
        </w:rPr>
        <w:t>форма</w:t>
      </w:r>
    </w:p>
    <w:p w:rsidR="003731DC" w:rsidRPr="00E57BF2" w:rsidRDefault="002E0211" w:rsidP="009E1D61">
      <w:pPr>
        <w:pStyle w:val="10"/>
        <w:shd w:val="clear" w:color="auto" w:fill="auto"/>
        <w:spacing w:before="0" w:line="240" w:lineRule="auto"/>
        <w:ind w:firstLine="709"/>
        <w:outlineLvl w:val="9"/>
        <w:rPr>
          <w:sz w:val="28"/>
          <w:szCs w:val="28"/>
        </w:rPr>
      </w:pPr>
      <w:r w:rsidRPr="00E57BF2">
        <w:rPr>
          <w:sz w:val="28"/>
          <w:szCs w:val="28"/>
        </w:rPr>
        <w:t>Сведения для этикетажа</w:t>
      </w:r>
      <w:bookmarkEnd w:id="9"/>
      <w:r w:rsidR="009E1D61" w:rsidRPr="009E1D61">
        <w:rPr>
          <w:sz w:val="28"/>
          <w:szCs w:val="28"/>
        </w:rPr>
        <w:t xml:space="preserve"> </w:t>
      </w:r>
      <w:r w:rsidRPr="00E57BF2">
        <w:rPr>
          <w:sz w:val="28"/>
          <w:szCs w:val="28"/>
        </w:rPr>
        <w:t>(на этикетке)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Размер</w:t>
      </w:r>
      <w:r w:rsidRPr="00E57BF2">
        <w:rPr>
          <w:sz w:val="28"/>
          <w:szCs w:val="28"/>
          <w:lang w:val="en-US"/>
        </w:rPr>
        <w:t xml:space="preserve"> 3*12 </w:t>
      </w:r>
      <w:r w:rsidRPr="00E57BF2">
        <w:rPr>
          <w:sz w:val="28"/>
          <w:szCs w:val="28"/>
        </w:rPr>
        <w:t>см</w:t>
      </w:r>
      <w:r w:rsidRPr="00E57BF2">
        <w:rPr>
          <w:sz w:val="28"/>
          <w:szCs w:val="28"/>
          <w:lang w:val="en-US"/>
        </w:rPr>
        <w:t xml:space="preserve">, </w:t>
      </w:r>
      <w:r w:rsidRPr="00E57BF2">
        <w:rPr>
          <w:sz w:val="28"/>
          <w:szCs w:val="28"/>
        </w:rPr>
        <w:t>шрифт</w:t>
      </w:r>
      <w:r w:rsidRPr="00E57BF2">
        <w:rPr>
          <w:sz w:val="28"/>
          <w:szCs w:val="28"/>
          <w:lang w:val="en-US"/>
        </w:rPr>
        <w:t xml:space="preserve"> Franklin Gothic. </w:t>
      </w:r>
      <w:r w:rsidRPr="00E57BF2">
        <w:rPr>
          <w:sz w:val="28"/>
          <w:szCs w:val="28"/>
        </w:rPr>
        <w:t>Размер шрифта 16 Фамилия, имя автора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Возраст (полных лет на момент создания работы)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Название работы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Место жительства (населенный пункт)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Место занятий (коллектив, учреждение)</w:t>
      </w:r>
    </w:p>
    <w:p w:rsidR="003731DC" w:rsidRPr="00E57BF2" w:rsidRDefault="002E0211" w:rsidP="009E1D61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Фамилия, инициалы педагога</w:t>
      </w:r>
    </w:p>
    <w:p w:rsidR="003731DC" w:rsidRPr="00E57BF2" w:rsidRDefault="002E0211" w:rsidP="009E1D61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E57BF2">
        <w:rPr>
          <w:rStyle w:val="313pt0pt"/>
          <w:sz w:val="28"/>
          <w:szCs w:val="28"/>
        </w:rPr>
        <w:t xml:space="preserve">Регистрационная форма </w:t>
      </w:r>
      <w:r w:rsidRPr="00E57BF2">
        <w:rPr>
          <w:sz w:val="28"/>
          <w:szCs w:val="28"/>
        </w:rPr>
        <w:t>(заполняется с обратной стороны работы)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 w:rsidRPr="009E1D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E1D61">
        <w:rPr>
          <w:sz w:val="28"/>
          <w:szCs w:val="28"/>
        </w:rPr>
        <w:t xml:space="preserve"> </w:t>
      </w:r>
      <w:r w:rsidR="002E0211" w:rsidRPr="00E57BF2">
        <w:rPr>
          <w:sz w:val="28"/>
          <w:szCs w:val="28"/>
        </w:rPr>
        <w:t>ФИО автора</w:t>
      </w:r>
    </w:p>
    <w:p w:rsidR="003731DC" w:rsidRPr="00E57BF2" w:rsidRDefault="002E0211" w:rsidP="009E1D61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E57BF2">
        <w:rPr>
          <w:sz w:val="28"/>
          <w:szCs w:val="28"/>
        </w:rPr>
        <w:t>(Заполнять печатными буквами, в именах и фамилиях ставить ударения)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 w:rsidRPr="009E1D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0211" w:rsidRPr="00E57BF2">
        <w:rPr>
          <w:sz w:val="28"/>
          <w:szCs w:val="28"/>
        </w:rPr>
        <w:t>Техника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0211" w:rsidRPr="00E57BF2">
        <w:rPr>
          <w:sz w:val="28"/>
          <w:szCs w:val="28"/>
        </w:rPr>
        <w:t>Название работы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0211" w:rsidRPr="00E57BF2">
        <w:rPr>
          <w:sz w:val="28"/>
          <w:szCs w:val="28"/>
        </w:rPr>
        <w:t>Преподаватель (ФИО полностью)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0211" w:rsidRPr="00E57BF2">
        <w:rPr>
          <w:sz w:val="28"/>
          <w:szCs w:val="28"/>
        </w:rPr>
        <w:t>Учебное заведение</w:t>
      </w:r>
    </w:p>
    <w:p w:rsidR="003731DC" w:rsidRPr="00E57BF2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0211" w:rsidRPr="00E57BF2">
        <w:rPr>
          <w:sz w:val="28"/>
          <w:szCs w:val="28"/>
        </w:rPr>
        <w:t>Адрес учебного заведения (страна, почтовый индекс, область, населённый пункт, улица, дом)</w:t>
      </w:r>
    </w:p>
    <w:p w:rsidR="003731DC" w:rsidRPr="009E1D61" w:rsidRDefault="009E1D61" w:rsidP="009E1D61">
      <w:pPr>
        <w:pStyle w:val="4"/>
        <w:shd w:val="clear" w:color="auto" w:fill="auto"/>
        <w:tabs>
          <w:tab w:val="left" w:pos="1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0211" w:rsidRPr="009E1D61">
        <w:rPr>
          <w:sz w:val="28"/>
          <w:szCs w:val="28"/>
        </w:rPr>
        <w:t xml:space="preserve">Телефон, </w:t>
      </w:r>
      <w:r w:rsidR="002E0211" w:rsidRPr="009E1D61">
        <w:rPr>
          <w:sz w:val="28"/>
          <w:szCs w:val="28"/>
          <w:lang w:val="en-US"/>
        </w:rPr>
        <w:t>e</w:t>
      </w:r>
      <w:r w:rsidR="002E0211" w:rsidRPr="009E1D61">
        <w:rPr>
          <w:sz w:val="28"/>
          <w:szCs w:val="28"/>
        </w:rPr>
        <w:t>-</w:t>
      </w:r>
      <w:r w:rsidR="002E0211" w:rsidRPr="009E1D61">
        <w:rPr>
          <w:sz w:val="28"/>
          <w:szCs w:val="28"/>
          <w:lang w:val="en-US"/>
        </w:rPr>
        <w:t>mail</w:t>
      </w:r>
    </w:p>
    <w:sectPr w:rsidR="003731DC" w:rsidRPr="009E1D61" w:rsidSect="009E1D6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04" w:rsidRDefault="00454304" w:rsidP="003731DC">
      <w:r>
        <w:separator/>
      </w:r>
    </w:p>
  </w:endnote>
  <w:endnote w:type="continuationSeparator" w:id="0">
    <w:p w:rsidR="00454304" w:rsidRDefault="00454304" w:rsidP="003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04" w:rsidRDefault="00454304"/>
  </w:footnote>
  <w:footnote w:type="continuationSeparator" w:id="0">
    <w:p w:rsidR="00454304" w:rsidRDefault="00454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BAA"/>
    <w:multiLevelType w:val="multilevel"/>
    <w:tmpl w:val="1E26D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3A9D"/>
    <w:multiLevelType w:val="multilevel"/>
    <w:tmpl w:val="8FAA0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A6288"/>
    <w:multiLevelType w:val="multilevel"/>
    <w:tmpl w:val="7BE220E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422B2"/>
    <w:multiLevelType w:val="multilevel"/>
    <w:tmpl w:val="7BA27A4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A679D"/>
    <w:multiLevelType w:val="multilevel"/>
    <w:tmpl w:val="95E2A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83C4A"/>
    <w:multiLevelType w:val="multilevel"/>
    <w:tmpl w:val="50A2E77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B6DF0"/>
    <w:multiLevelType w:val="multilevel"/>
    <w:tmpl w:val="C398274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53D34"/>
    <w:multiLevelType w:val="multilevel"/>
    <w:tmpl w:val="6706E7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DC"/>
    <w:rsid w:val="00072D40"/>
    <w:rsid w:val="000E2E08"/>
    <w:rsid w:val="00176CB5"/>
    <w:rsid w:val="00177472"/>
    <w:rsid w:val="0018503E"/>
    <w:rsid w:val="001B6F3D"/>
    <w:rsid w:val="0020488B"/>
    <w:rsid w:val="00222E84"/>
    <w:rsid w:val="002919B6"/>
    <w:rsid w:val="00297C56"/>
    <w:rsid w:val="002E0211"/>
    <w:rsid w:val="0032406E"/>
    <w:rsid w:val="00326BC2"/>
    <w:rsid w:val="00345E08"/>
    <w:rsid w:val="0036667C"/>
    <w:rsid w:val="003731DC"/>
    <w:rsid w:val="00392ACF"/>
    <w:rsid w:val="004079D1"/>
    <w:rsid w:val="00454304"/>
    <w:rsid w:val="004641EE"/>
    <w:rsid w:val="004E3AD9"/>
    <w:rsid w:val="005008C0"/>
    <w:rsid w:val="005553DC"/>
    <w:rsid w:val="005B4601"/>
    <w:rsid w:val="005F4F6A"/>
    <w:rsid w:val="006153F8"/>
    <w:rsid w:val="006B6002"/>
    <w:rsid w:val="006C6F6D"/>
    <w:rsid w:val="00714BCF"/>
    <w:rsid w:val="00742BFB"/>
    <w:rsid w:val="007D7339"/>
    <w:rsid w:val="007E48BE"/>
    <w:rsid w:val="00806761"/>
    <w:rsid w:val="00830E1E"/>
    <w:rsid w:val="00844D7E"/>
    <w:rsid w:val="00864474"/>
    <w:rsid w:val="00886171"/>
    <w:rsid w:val="0095719C"/>
    <w:rsid w:val="009D5E89"/>
    <w:rsid w:val="009E1D61"/>
    <w:rsid w:val="00A00A5E"/>
    <w:rsid w:val="00A015AF"/>
    <w:rsid w:val="00A614F2"/>
    <w:rsid w:val="00A95597"/>
    <w:rsid w:val="00AB0C15"/>
    <w:rsid w:val="00AC5BF9"/>
    <w:rsid w:val="00B14467"/>
    <w:rsid w:val="00B917F0"/>
    <w:rsid w:val="00C51D08"/>
    <w:rsid w:val="00C87D37"/>
    <w:rsid w:val="00CA6D89"/>
    <w:rsid w:val="00CE7D42"/>
    <w:rsid w:val="00D02E92"/>
    <w:rsid w:val="00D12228"/>
    <w:rsid w:val="00D310D9"/>
    <w:rsid w:val="00DE406B"/>
    <w:rsid w:val="00E57BF2"/>
    <w:rsid w:val="00EC42B7"/>
    <w:rsid w:val="00EE2ECE"/>
    <w:rsid w:val="00F31F28"/>
    <w:rsid w:val="00FD0F8E"/>
    <w:rsid w:val="00FE0CAF"/>
    <w:rsid w:val="00FF15EC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1DC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73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4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2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411pt0pt">
    <w:name w:val="Основной текст (4) + 11 pt;Курсив;Интервал 0 pt"/>
    <w:basedOn w:val="40"/>
    <w:rsid w:val="00373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13pt0pt">
    <w:name w:val="Основной текст (3) + 13 pt;Полужирный;Не курсив;Интервал 0 pt"/>
    <w:basedOn w:val="3"/>
    <w:rsid w:val="00373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a5">
    <w:name w:val="Колонтитул"/>
    <w:basedOn w:val="a"/>
    <w:link w:val="a4"/>
    <w:rsid w:val="00373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731DC"/>
    <w:pPr>
      <w:shd w:val="clear" w:color="auto" w:fill="FFFFFF"/>
      <w:spacing w:after="300" w:line="360" w:lineRule="exact"/>
      <w:ind w:hanging="192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3731D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4">
    <w:name w:val="Основной текст4"/>
    <w:basedOn w:val="a"/>
    <w:link w:val="a7"/>
    <w:rsid w:val="003731DC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3731DC"/>
    <w:pPr>
      <w:shd w:val="clear" w:color="auto" w:fill="FFFFFF"/>
      <w:spacing w:before="300" w:line="35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1">
    <w:name w:val="Основной текст (4)"/>
    <w:basedOn w:val="a"/>
    <w:link w:val="40"/>
    <w:rsid w:val="003731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8">
    <w:name w:val="Strong"/>
    <w:basedOn w:val="a0"/>
    <w:uiPriority w:val="22"/>
    <w:qFormat/>
    <w:rsid w:val="00C51D08"/>
    <w:rPr>
      <w:b/>
      <w:bCs/>
    </w:rPr>
  </w:style>
  <w:style w:type="character" w:customStyle="1" w:styleId="apple-converted-space">
    <w:name w:val="apple-converted-space"/>
    <w:basedOn w:val="a0"/>
    <w:rsid w:val="005F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1DC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73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4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37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2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411pt0pt">
    <w:name w:val="Основной текст (4) + 11 pt;Курсив;Интервал 0 pt"/>
    <w:basedOn w:val="40"/>
    <w:rsid w:val="00373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7"/>
    <w:rsid w:val="0037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13pt0pt">
    <w:name w:val="Основной текст (3) + 13 pt;Полужирный;Не курсив;Интервал 0 pt"/>
    <w:basedOn w:val="3"/>
    <w:rsid w:val="00373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a5">
    <w:name w:val="Колонтитул"/>
    <w:basedOn w:val="a"/>
    <w:link w:val="a4"/>
    <w:rsid w:val="00373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731DC"/>
    <w:pPr>
      <w:shd w:val="clear" w:color="auto" w:fill="FFFFFF"/>
      <w:spacing w:after="300" w:line="360" w:lineRule="exact"/>
      <w:ind w:hanging="192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3731D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4">
    <w:name w:val="Основной текст4"/>
    <w:basedOn w:val="a"/>
    <w:link w:val="a7"/>
    <w:rsid w:val="003731DC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3731DC"/>
    <w:pPr>
      <w:shd w:val="clear" w:color="auto" w:fill="FFFFFF"/>
      <w:spacing w:before="300" w:line="35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1">
    <w:name w:val="Основной текст (4)"/>
    <w:basedOn w:val="a"/>
    <w:link w:val="40"/>
    <w:rsid w:val="003731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8">
    <w:name w:val="Strong"/>
    <w:basedOn w:val="a0"/>
    <w:uiPriority w:val="22"/>
    <w:qFormat/>
    <w:rsid w:val="00C51D08"/>
    <w:rPr>
      <w:b/>
      <w:bCs/>
    </w:rPr>
  </w:style>
  <w:style w:type="character" w:customStyle="1" w:styleId="apple-converted-space">
    <w:name w:val="apple-converted-space"/>
    <w:basedOn w:val="a0"/>
    <w:rsid w:val="005F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1C18-47D2-470E-B19B-F87C829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2018-01-12T07:17:00Z</dcterms:created>
  <dcterms:modified xsi:type="dcterms:W3CDTF">2018-01-12T07:17:00Z</dcterms:modified>
</cp:coreProperties>
</file>