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1" w:rsidRPr="002C1651" w:rsidRDefault="002C1651" w:rsidP="002C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2C1651" w:rsidRPr="006E278D" w:rsidRDefault="002C1651" w:rsidP="002C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51" w:rsidRPr="003A585B" w:rsidRDefault="002C1651" w:rsidP="002C16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Управления образования </w:t>
      </w:r>
    </w:p>
    <w:p w:rsidR="002C1651" w:rsidRPr="003A585B" w:rsidRDefault="002C1651" w:rsidP="002C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Ильинского муниципального района </w:t>
      </w:r>
    </w:p>
    <w:p w:rsidR="003159F5" w:rsidRPr="003A585B" w:rsidRDefault="004E25A9" w:rsidP="0064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май</w:t>
      </w:r>
      <w:r w:rsidR="00E8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r w:rsidR="002C1651" w:rsidRPr="003A5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510"/>
        <w:gridCol w:w="2761"/>
        <w:gridCol w:w="2146"/>
        <w:gridCol w:w="4387"/>
      </w:tblGrid>
      <w:tr w:rsidR="00181388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3A585B" w:rsidRDefault="00181388" w:rsidP="002C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3A585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3A585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Сроки,</w:t>
            </w:r>
          </w:p>
          <w:p w:rsidR="00181388" w:rsidRPr="003A585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3A585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3A585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572E2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2" w:rsidRPr="003A585B" w:rsidRDefault="003572E2" w:rsidP="003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E2" w:rsidRPr="003A585B" w:rsidRDefault="00D7245B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Организационно-управленческая </w:t>
            </w:r>
            <w:r w:rsidR="003572E2" w:rsidRPr="003A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F923F4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3A585B" w:rsidRDefault="00F923F4" w:rsidP="00F9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D1674D" w:rsidRDefault="00F923F4" w:rsidP="00F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плана по сетевому взаимодействию учителей начальных классов в фокус–группах»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Default="00C9329C" w:rsidP="00F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3F4">
              <w:rPr>
                <w:rFonts w:ascii="Times New Roman" w:hAnsi="Times New Roman" w:cs="Times New Roman"/>
                <w:sz w:val="24"/>
                <w:szCs w:val="24"/>
              </w:rPr>
              <w:t>3.05.2018, 15-00</w:t>
            </w:r>
          </w:p>
          <w:p w:rsidR="00F923F4" w:rsidRPr="00D1674D" w:rsidRDefault="00F923F4" w:rsidP="00F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D1674D" w:rsidRDefault="00F923F4" w:rsidP="00F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Н..П.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4" w:rsidRPr="00D1674D" w:rsidRDefault="00F923F4" w:rsidP="00F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A24E9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комплектованию дошкольных образовательных организаций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16-00</w:t>
            </w:r>
          </w:p>
          <w:p w:rsidR="00FB0F46" w:rsidRPr="007A1DC9" w:rsidRDefault="00FB0F46" w:rsidP="00FB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етодический кабинет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EBE">
              <w:rPr>
                <w:rFonts w:ascii="Times New Roman" w:hAnsi="Times New Roman" w:cs="Times New Roman"/>
                <w:sz w:val="24"/>
                <w:szCs w:val="24"/>
              </w:rPr>
              <w:t>Васькина Л.А.</w:t>
            </w:r>
          </w:p>
          <w:p w:rsidR="00FB0F46" w:rsidRPr="003F6118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199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D7245B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ДОО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D7245B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РМО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17.05.2018, 15-00</w:t>
            </w:r>
          </w:p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D7245B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E86349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349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E8634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аппаратное «Организация деятельности по предоставлению услуг дополнительного образования детям с ОВЗ и детям-инвалидам в 2017-2018 уч.г.»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Н.А.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текущей деятельности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D7245B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B41A37" w:rsidRDefault="00FB0F46" w:rsidP="00FB0F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экспертно-методического совета (ЭМС)</w:t>
            </w:r>
            <w:r w:rsidRPr="00B41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0F46" w:rsidRPr="00B41A37" w:rsidRDefault="00FB0F46" w:rsidP="00FB0F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A37">
              <w:rPr>
                <w:rFonts w:ascii="Times New Roman" w:hAnsi="Times New Roman" w:cs="Times New Roman"/>
                <w:sz w:val="24"/>
                <w:szCs w:val="24"/>
              </w:rPr>
              <w:t>Итоги работы ЭМС</w:t>
            </w:r>
          </w:p>
          <w:p w:rsidR="00FB0F46" w:rsidRPr="00B41A37" w:rsidRDefault="00FB0F46" w:rsidP="00FB0F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A3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профессиональных объединений педагогов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22.05.2018, 14-30 Методический кабинет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D7245B" w:rsidRDefault="00D7245B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5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D7245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D7245B">
              <w:rPr>
                <w:rFonts w:ascii="Times New Roman" w:hAnsi="Times New Roman" w:cs="Times New Roman"/>
                <w:sz w:val="24"/>
                <w:szCs w:val="24"/>
              </w:rPr>
              <w:t>-экспериментальной деятельности на муниципальном уровне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D7245B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F7FE0" w:rsidP="00FB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FB0F46" w:rsidRPr="00FF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  <w:r w:rsidR="00F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FB0F46" w:rsidRPr="003A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10-00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Ворошкевич Н.А.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ОО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</w:pPr>
            <w:r w:rsidRPr="003A585B">
              <w:rPr>
                <w:bCs w:val="0"/>
                <w:color w:val="000000"/>
              </w:rPr>
              <w:t>Муниципальные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FB0F46" w:rsidRPr="003A585B" w:rsidTr="004451AB">
        <w:trPr>
          <w:trHeight w:val="47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РМО учителей математики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04.05.2018, 10-00</w:t>
            </w:r>
          </w:p>
          <w:p w:rsidR="00FB0F46" w:rsidRPr="00836AB5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СОШ»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И.И.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C9329C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9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</w:t>
            </w:r>
          </w:p>
          <w:p w:rsidR="00FB0F46" w:rsidRPr="00C9329C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15.05.2018, 10-00</w:t>
            </w:r>
          </w:p>
          <w:p w:rsidR="00FB0F46" w:rsidRPr="00836AB5" w:rsidRDefault="00FB0F46" w:rsidP="00FB0F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«Чермозская СОШ им. В. Ершова»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Кирякова Н.И.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C9329C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9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</w:t>
            </w:r>
          </w:p>
          <w:p w:rsidR="00FB0F46" w:rsidRPr="00C9329C" w:rsidRDefault="00FB0F46" w:rsidP="00FB0F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РМО учителей начальных классов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23.05.2018,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10-00</w:t>
            </w:r>
          </w:p>
          <w:p w:rsidR="00FB0F46" w:rsidRPr="00836AB5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Н.П.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C9329C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9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FB0F46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F923F4" w:rsidRDefault="00FB0F46" w:rsidP="00FB0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Краевые </w:t>
            </w:r>
            <w:r w:rsidRPr="00F92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FB0F46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58701C" w:rsidRDefault="00FB0F46" w:rsidP="00FB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8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учно-практическая конференция «М</w:t>
            </w:r>
            <w:r w:rsidRPr="0058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едиация как культура согласия: урегулирование конфликтов на местном уровне"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58701C" w:rsidRDefault="00FB0F46" w:rsidP="00FB0F4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-25.05.2018, г. Пермь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58701C" w:rsidRDefault="00FB0F46" w:rsidP="00FB0F4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Аглиулина</w:t>
            </w:r>
            <w:proofErr w:type="spellEnd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58701C" w:rsidRDefault="00FB0F46" w:rsidP="00FB0F4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C9329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профессиональной компетентности</w:t>
            </w:r>
          </w:p>
        </w:tc>
      </w:tr>
      <w:tr w:rsidR="00FB0F46" w:rsidRPr="003A585B" w:rsidTr="004451AB">
        <w:trPr>
          <w:trHeight w:val="3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дарственная итоговая аттестация.</w:t>
            </w:r>
            <w:r w:rsidRPr="003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Всероссийские проверочные работы</w:t>
            </w:r>
          </w:p>
        </w:tc>
      </w:tr>
      <w:tr w:rsidR="00FB0F46" w:rsidRPr="003A585B" w:rsidTr="004451AB">
        <w:trPr>
          <w:trHeight w:val="7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работников пункта проведения экзамена, привлекаемых к проведению ГИА, на ресурсе РЦОИ в формате онлайн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58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Паршакова С.А.</w:t>
            </w:r>
          </w:p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585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организаторов ГИА</w:t>
            </w:r>
          </w:p>
        </w:tc>
      </w:tr>
      <w:tr w:rsidR="00FB0F46" w:rsidRPr="003A585B" w:rsidTr="004451AB">
        <w:trPr>
          <w:trHeight w:val="76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 xml:space="preserve">Обучающий семинар для организаторов государственной итоговой аттестации выпускников </w:t>
            </w:r>
            <w:r>
              <w:rPr>
                <w:b w:val="0"/>
              </w:rPr>
              <w:t>9 классов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B87F81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0F46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  <w:r w:rsidR="00FB0F46" w:rsidRPr="003A585B">
              <w:rPr>
                <w:rFonts w:ascii="Times New Roman" w:hAnsi="Times New Roman" w:cs="Times New Roman"/>
                <w:sz w:val="24"/>
                <w:szCs w:val="24"/>
              </w:rPr>
              <w:t>, 14-30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МБОУ «Ильинская СОШ №1»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Ворошкевич Н.А.</w:t>
            </w:r>
          </w:p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Паршакова С.А.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Обучение организаторов ГИА</w:t>
            </w:r>
          </w:p>
        </w:tc>
      </w:tr>
      <w:tr w:rsidR="00FB0F46" w:rsidRPr="003A585B" w:rsidTr="004451AB">
        <w:trPr>
          <w:trHeight w:val="108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 9 классов: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биология, информатика, обществознание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 (г. Пермь)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Паршакова С.А.</w:t>
            </w:r>
          </w:p>
          <w:p w:rsidR="00FB0F46" w:rsidRPr="003A585B" w:rsidRDefault="00FB0F46" w:rsidP="00FB0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Сдача экзаменов</w:t>
            </w:r>
          </w:p>
        </w:tc>
      </w:tr>
      <w:tr w:rsidR="00FB0F46" w:rsidRPr="003A585B" w:rsidTr="004451AB">
        <w:trPr>
          <w:trHeight w:val="108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 11 классов: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28.05.2018 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Паршакова С.А.</w:t>
            </w:r>
          </w:p>
          <w:p w:rsidR="00FB0F46" w:rsidRPr="003A585B" w:rsidRDefault="00FB0F46" w:rsidP="00FB0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2"/>
              <w:rPr>
                <w:b w:val="0"/>
              </w:rPr>
            </w:pPr>
            <w:r w:rsidRPr="003A585B">
              <w:rPr>
                <w:b w:val="0"/>
              </w:rPr>
              <w:t>Сдача экзаменов</w:t>
            </w:r>
          </w:p>
        </w:tc>
      </w:tr>
      <w:tr w:rsidR="00FB0F46" w:rsidRPr="003A585B" w:rsidTr="004451AB">
        <w:trPr>
          <w:trHeight w:val="108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оверочные работы обучающихся  6</w:t>
            </w: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классов: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обществознание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58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Паршакова С.А.</w:t>
            </w:r>
          </w:p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обучающихся</w:t>
            </w:r>
          </w:p>
        </w:tc>
      </w:tr>
      <w:tr w:rsidR="00FB0F46" w:rsidRPr="003A585B" w:rsidTr="004451A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8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 образования</w:t>
            </w:r>
          </w:p>
        </w:tc>
      </w:tr>
      <w:tr w:rsidR="00B87F81" w:rsidRPr="003A585B" w:rsidTr="00CE499B">
        <w:trPr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3A585B" w:rsidRDefault="00B87F81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контрольные работы по математике и русскому языку (3 и 8 классы)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15-17.</w:t>
            </w: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81" w:rsidRPr="0041470F" w:rsidRDefault="00B87F81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Катаева В.Е</w:t>
            </w:r>
          </w:p>
          <w:p w:rsidR="00B87F81" w:rsidRPr="0041470F" w:rsidRDefault="00B87F81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Ракитина Н.П.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81" w:rsidRPr="0041470F" w:rsidRDefault="00B87F81" w:rsidP="00CE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предметных и метапредметных результатов </w:t>
            </w:r>
          </w:p>
        </w:tc>
      </w:tr>
      <w:tr w:rsidR="00B87F81" w:rsidRPr="003A585B" w:rsidTr="00CE499B">
        <w:trPr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3A585B" w:rsidRDefault="00B87F81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муниципальных контрольных работ по математике и русскому языку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FB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17-22.05.2018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FB0F46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Катаева В.Е</w:t>
            </w:r>
          </w:p>
          <w:p w:rsidR="00B87F81" w:rsidRPr="00B87F81" w:rsidRDefault="00B87F81" w:rsidP="00B87F8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47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Ракитина Н.П.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41470F" w:rsidRDefault="00B87F81" w:rsidP="00B8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3A585B" w:rsidTr="004451AB">
        <w:trPr>
          <w:trHeight w:val="2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 профилактика правонарушений и дополнительное образование</w:t>
            </w:r>
          </w:p>
        </w:tc>
      </w:tr>
      <w:tr w:rsidR="00FB0F46" w:rsidRPr="003A585B" w:rsidTr="004451A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тематических вопросов на заседание КДН и ЗП: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ФЗ № 120 «Об основах системы профилактики безнадзорности и правонарушений несовершеннолетних» органами управления образования и образовательными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работы РМО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педагогов, педагогов-</w:t>
            </w: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психологов по профилактики безнадзорности и правонарушений несовершеннолетних  за 2017-2018 </w:t>
            </w:r>
            <w:proofErr w:type="spellStart"/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proofErr w:type="gramStart"/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F46" w:rsidRDefault="00FB0F46" w:rsidP="00FB0F4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F46" w:rsidRDefault="00FB0F46" w:rsidP="00FB0F4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10.05. 2018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F46" w:rsidRPr="00C9329C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Л.М.</w:t>
            </w:r>
          </w:p>
          <w:p w:rsidR="00FB0F46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Е.С.</w:t>
            </w:r>
          </w:p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46" w:rsidRPr="003A585B" w:rsidRDefault="00FB0F46" w:rsidP="00FB0F46">
            <w:pPr>
              <w:spacing w:after="0" w:line="240" w:lineRule="auto"/>
              <w:rPr>
                <w:sz w:val="24"/>
                <w:szCs w:val="24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  <w:p w:rsidR="00FB0F46" w:rsidRPr="00836AB5" w:rsidRDefault="00FB0F46" w:rsidP="00FB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81" w:rsidRPr="003A585B" w:rsidTr="004451A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Default="00B87F81" w:rsidP="00B8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22340F" w:rsidRDefault="00B87F81" w:rsidP="00B87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«Долг» (</w:t>
            </w:r>
            <w:r w:rsidRPr="007F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борка территории у</w:t>
            </w:r>
            <w:r w:rsidRPr="007F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22340F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Л.М. 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BE2435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B87F81" w:rsidRPr="003A585B" w:rsidTr="004451A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Default="00B87F81" w:rsidP="00B8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22340F" w:rsidRDefault="00B87F81" w:rsidP="00B87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 Памяти»,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73-й годовщине Победы в Великой Отечественной </w:t>
            </w:r>
            <w:r w:rsidRPr="007F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войне 1941-1945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Pr="0022340F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Л.М. 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81" w:rsidRDefault="00B87F81" w:rsidP="00B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7245B" w:rsidRPr="003A585B" w:rsidTr="004451AB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КДН и ЗП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10, 24.05.2018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3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Межведомственное взаимодействие 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и мониторинг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Психолого-медико-педагогическая комиссия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85B">
              <w:rPr>
                <w:rFonts w:ascii="Times New Roman" w:eastAsia="Calibri" w:hAnsi="Times New Roman" w:cs="Times New Roman"/>
                <w:sz w:val="24"/>
                <w:szCs w:val="24"/>
              </w:rPr>
              <w:t>Ворошкевич</w:t>
            </w:r>
            <w:proofErr w:type="spellEnd"/>
            <w:r w:rsidRPr="003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образовательного маршрута </w:t>
            </w:r>
            <w:proofErr w:type="gramStart"/>
            <w:r w:rsidRPr="003A58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3A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FF7FE0" w:rsidRDefault="00D7245B" w:rsidP="00D7245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7F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Мониторинг  готовности образовательных организаций к изучению комплексного учебного курса ОРКСЭ  в 2018/2019 учебном году.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FF7FE0" w:rsidRDefault="00D7245B" w:rsidP="00D7245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7F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03-25.05.2018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Н.П.</w:t>
            </w:r>
          </w:p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D7245B" w:rsidRPr="003A585B" w:rsidTr="004451AB">
        <w:trPr>
          <w:trHeight w:val="8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оказания услуги по предоставлению информации о текущей успеваемости и ведению электронных журналов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В.Е.</w:t>
            </w:r>
          </w:p>
          <w:p w:rsidR="00D7245B" w:rsidRPr="004147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предоставления муниципальной услуги</w:t>
            </w:r>
          </w:p>
        </w:tc>
      </w:tr>
      <w:tr w:rsidR="00D7245B" w:rsidRPr="003A585B" w:rsidTr="004451AB">
        <w:trPr>
          <w:trHeight w:val="8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Библиовед</w:t>
            </w:r>
            <w:proofErr w:type="spellEnd"/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» - мониторинг  состояния обеспеченности учебной литературой учащихся ОО Пермского края  на 2017-2018 учебный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>Катаева В.Е.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41470F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участия, заполнение форм мониторинга 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кадрами в </w:t>
            </w:r>
            <w:proofErr w:type="gramStart"/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Ворошкевич Н.А.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годового отчета по вопросам развития кадрового потенциала</w:t>
            </w:r>
          </w:p>
        </w:tc>
      </w:tr>
      <w:tr w:rsidR="00D7245B" w:rsidRPr="003A585B" w:rsidTr="004451AB">
        <w:trPr>
          <w:trHeight w:val="27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педагогов района в муниципальных конкурсах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в 2017-2018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Анализ итогов аттестации педагогических и руководящих работников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в 2017-2018</w:t>
            </w: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Ворошкевич Н.А.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для </w:t>
            </w:r>
            <w:proofErr w:type="gramStart"/>
            <w:r w:rsidRPr="003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D83CB4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военно-</w:t>
            </w:r>
            <w:r w:rsidRPr="00D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 игра «Зарница».</w:t>
            </w:r>
          </w:p>
          <w:p w:rsidR="00D7245B" w:rsidRPr="002234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финал военно-патриотической  игры «Зарница».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  <w:p w:rsidR="00D7245B" w:rsidRPr="0022340F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836AB5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Чудинова Л.М. </w:t>
            </w:r>
            <w:r w:rsidRPr="007F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836AB5" w:rsidRDefault="00D7245B" w:rsidP="00D7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среди </w:t>
            </w:r>
            <w:proofErr w:type="gramStart"/>
            <w:r w:rsidRPr="003A58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выставка творческих работ «Мы – наследники Победы»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о 13.05.2018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Катаева С.В.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волонтеров ШСП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19.05.2018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Нытва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Аглиулина</w:t>
            </w:r>
            <w:proofErr w:type="spellEnd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частие команды района в слете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форум РДШ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19.05.2018, г. Пермь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форуме</w:t>
            </w:r>
          </w:p>
        </w:tc>
      </w:tr>
      <w:tr w:rsidR="00D7245B" w:rsidRPr="003A585B" w:rsidTr="004451AB">
        <w:trPr>
          <w:trHeight w:val="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3A585B" w:rsidRDefault="00D7245B" w:rsidP="00D7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Нытвенского района по спортивному туризму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27.05.2018, г. Нытва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Нечаев Н.А.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Pr="0058701C" w:rsidRDefault="00D7245B" w:rsidP="00D724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района </w:t>
            </w:r>
            <w:r w:rsidRPr="0058701C">
              <w:rPr>
                <w:rFonts w:ascii="Times New Roman" w:eastAsia="Calibri" w:hAnsi="Times New Roman" w:cs="Times New Roman"/>
                <w:sz w:val="24"/>
                <w:szCs w:val="24"/>
              </w:rPr>
              <w:t>в соревнованиях</w:t>
            </w:r>
          </w:p>
        </w:tc>
      </w:tr>
    </w:tbl>
    <w:p w:rsidR="001729DA" w:rsidRPr="00BB6A2C" w:rsidRDefault="001729DA" w:rsidP="00BB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2E2" w:rsidRPr="006E278D" w:rsidRDefault="003572E2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91" w:rsidRPr="006E278D" w:rsidRDefault="00056291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Pr="00B67AB8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F65E1" w:rsidRPr="00DF65E1" w:rsidRDefault="00DA689E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плану работы </w:t>
      </w: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DF65E1" w:rsidRPr="00DF65E1" w:rsidRDefault="009C53A6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май</w:t>
      </w:r>
      <w:r w:rsidR="0058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событий, приуроченных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государственным и национальным праздникам Российской Федерации,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 событиям российской истории и культуры, </w:t>
      </w:r>
    </w:p>
    <w:p w:rsidR="00DF65E1" w:rsidRPr="00DF65E1" w:rsidRDefault="009C53A6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май</w:t>
      </w:r>
      <w:r w:rsidR="0058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8701C" w:rsidRPr="0058701C" w:rsidRDefault="0058701C" w:rsidP="0058701C">
      <w:pPr>
        <w:tabs>
          <w:tab w:val="left" w:pos="40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1C">
        <w:rPr>
          <w:rFonts w:ascii="Times New Roman" w:hAnsi="Times New Roman" w:cs="Times New Roman"/>
          <w:sz w:val="24"/>
          <w:szCs w:val="24"/>
        </w:rPr>
        <w:t xml:space="preserve">(утвержден письмом Министерства образования и науки РФ </w:t>
      </w:r>
      <w:proofErr w:type="gramEnd"/>
    </w:p>
    <w:p w:rsidR="0058701C" w:rsidRPr="0058701C" w:rsidRDefault="0058701C" w:rsidP="0058701C">
      <w:pPr>
        <w:tabs>
          <w:tab w:val="left" w:pos="40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1C">
        <w:rPr>
          <w:rFonts w:ascii="Times New Roman" w:hAnsi="Times New Roman" w:cs="Times New Roman"/>
          <w:sz w:val="24"/>
          <w:szCs w:val="24"/>
        </w:rPr>
        <w:t xml:space="preserve">от 02 июня 2017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8701C">
        <w:rPr>
          <w:rFonts w:ascii="Times New Roman" w:hAnsi="Times New Roman" w:cs="Times New Roman"/>
          <w:sz w:val="24"/>
          <w:szCs w:val="24"/>
        </w:rPr>
        <w:t>№ ТС-134/08)</w:t>
      </w:r>
    </w:p>
    <w:p w:rsidR="00DF65E1" w:rsidRPr="00DF65E1" w:rsidRDefault="00DF65E1" w:rsidP="0058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616"/>
      </w:tblGrid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58701C" w:rsidRPr="00DF65E1" w:rsidTr="0058701C">
        <w:trPr>
          <w:trHeight w:val="566"/>
        </w:trPr>
        <w:tc>
          <w:tcPr>
            <w:tcW w:w="2093" w:type="dxa"/>
            <w:shd w:val="clear" w:color="auto" w:fill="auto"/>
          </w:tcPr>
          <w:p w:rsidR="0058701C" w:rsidRPr="0058701C" w:rsidRDefault="0058701C" w:rsidP="0058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6" w:type="dxa"/>
            <w:shd w:val="clear" w:color="auto" w:fill="auto"/>
          </w:tcPr>
          <w:p w:rsidR="0058701C" w:rsidRPr="0058701C" w:rsidRDefault="0058701C" w:rsidP="0003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1941 -1945 годов</w:t>
            </w:r>
          </w:p>
        </w:tc>
      </w:tr>
      <w:tr w:rsidR="0058701C" w:rsidRPr="00DF65E1" w:rsidTr="004E62A5">
        <w:tc>
          <w:tcPr>
            <w:tcW w:w="2093" w:type="dxa"/>
            <w:shd w:val="clear" w:color="auto" w:fill="auto"/>
          </w:tcPr>
          <w:p w:rsidR="0058701C" w:rsidRPr="0058701C" w:rsidRDefault="0058701C" w:rsidP="000314BF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6" w:type="dxa"/>
            <w:shd w:val="clear" w:color="auto" w:fill="auto"/>
          </w:tcPr>
          <w:p w:rsidR="0058701C" w:rsidRPr="0058701C" w:rsidRDefault="0058701C" w:rsidP="000314BF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701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</w:tbl>
    <w:p w:rsidR="00511A7A" w:rsidRPr="00DF65E1" w:rsidRDefault="00511A7A" w:rsidP="0058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7A" w:rsidRPr="00DF65E1" w:rsidSect="00E8692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71F0"/>
    <w:multiLevelType w:val="hybridMultilevel"/>
    <w:tmpl w:val="E110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02FB0"/>
    <w:multiLevelType w:val="hybridMultilevel"/>
    <w:tmpl w:val="698C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B"/>
    <w:rsid w:val="00015B60"/>
    <w:rsid w:val="00050A73"/>
    <w:rsid w:val="00056291"/>
    <w:rsid w:val="000668C4"/>
    <w:rsid w:val="000953DD"/>
    <w:rsid w:val="000B5761"/>
    <w:rsid w:val="000F0750"/>
    <w:rsid w:val="00100D1B"/>
    <w:rsid w:val="001361DA"/>
    <w:rsid w:val="00136451"/>
    <w:rsid w:val="001729DA"/>
    <w:rsid w:val="00181388"/>
    <w:rsid w:val="001933B7"/>
    <w:rsid w:val="00194732"/>
    <w:rsid w:val="001A69F8"/>
    <w:rsid w:val="001D44AB"/>
    <w:rsid w:val="001D75B9"/>
    <w:rsid w:val="001F0F35"/>
    <w:rsid w:val="00212C89"/>
    <w:rsid w:val="00223C8C"/>
    <w:rsid w:val="002531B8"/>
    <w:rsid w:val="002547B2"/>
    <w:rsid w:val="00261A86"/>
    <w:rsid w:val="0027173A"/>
    <w:rsid w:val="002A1FF9"/>
    <w:rsid w:val="002A28DC"/>
    <w:rsid w:val="002B598D"/>
    <w:rsid w:val="002C1651"/>
    <w:rsid w:val="002D2CBD"/>
    <w:rsid w:val="002E0242"/>
    <w:rsid w:val="0030120C"/>
    <w:rsid w:val="0031039C"/>
    <w:rsid w:val="003159F5"/>
    <w:rsid w:val="00354904"/>
    <w:rsid w:val="003572E2"/>
    <w:rsid w:val="00364462"/>
    <w:rsid w:val="003A463D"/>
    <w:rsid w:val="003A585B"/>
    <w:rsid w:val="003B1AE7"/>
    <w:rsid w:val="003B5030"/>
    <w:rsid w:val="003B6D15"/>
    <w:rsid w:val="003C48D8"/>
    <w:rsid w:val="003D0C73"/>
    <w:rsid w:val="003F2878"/>
    <w:rsid w:val="003F45EB"/>
    <w:rsid w:val="00404B54"/>
    <w:rsid w:val="00417F69"/>
    <w:rsid w:val="00424C57"/>
    <w:rsid w:val="00442100"/>
    <w:rsid w:val="004451AB"/>
    <w:rsid w:val="00457994"/>
    <w:rsid w:val="00466E26"/>
    <w:rsid w:val="004750C2"/>
    <w:rsid w:val="004D46A7"/>
    <w:rsid w:val="004E25A9"/>
    <w:rsid w:val="00511A7A"/>
    <w:rsid w:val="0051456C"/>
    <w:rsid w:val="00524D2A"/>
    <w:rsid w:val="00545AD5"/>
    <w:rsid w:val="005552C8"/>
    <w:rsid w:val="00571DD9"/>
    <w:rsid w:val="0058701C"/>
    <w:rsid w:val="00595A8E"/>
    <w:rsid w:val="005C2C22"/>
    <w:rsid w:val="005D23EE"/>
    <w:rsid w:val="005F3E7E"/>
    <w:rsid w:val="00607C5D"/>
    <w:rsid w:val="0061654E"/>
    <w:rsid w:val="00640AA1"/>
    <w:rsid w:val="006A59EF"/>
    <w:rsid w:val="006D21DE"/>
    <w:rsid w:val="006D28EA"/>
    <w:rsid w:val="006D732B"/>
    <w:rsid w:val="006E278D"/>
    <w:rsid w:val="006F30AA"/>
    <w:rsid w:val="00714352"/>
    <w:rsid w:val="007149D0"/>
    <w:rsid w:val="00724DD8"/>
    <w:rsid w:val="007319A5"/>
    <w:rsid w:val="007713E1"/>
    <w:rsid w:val="007775A9"/>
    <w:rsid w:val="007B669B"/>
    <w:rsid w:val="007D096D"/>
    <w:rsid w:val="007E4051"/>
    <w:rsid w:val="007F5527"/>
    <w:rsid w:val="008173E3"/>
    <w:rsid w:val="00864C36"/>
    <w:rsid w:val="008A5EE6"/>
    <w:rsid w:val="008C3971"/>
    <w:rsid w:val="00904DE9"/>
    <w:rsid w:val="0091741C"/>
    <w:rsid w:val="00924F47"/>
    <w:rsid w:val="00933294"/>
    <w:rsid w:val="009516BF"/>
    <w:rsid w:val="009726A0"/>
    <w:rsid w:val="0097518A"/>
    <w:rsid w:val="009802FC"/>
    <w:rsid w:val="009905A9"/>
    <w:rsid w:val="009C53A6"/>
    <w:rsid w:val="009C66AA"/>
    <w:rsid w:val="00A1016C"/>
    <w:rsid w:val="00A87D3A"/>
    <w:rsid w:val="00A91349"/>
    <w:rsid w:val="00AA12C8"/>
    <w:rsid w:val="00AC0CD6"/>
    <w:rsid w:val="00B31973"/>
    <w:rsid w:val="00B406F5"/>
    <w:rsid w:val="00B6051F"/>
    <w:rsid w:val="00B67AB8"/>
    <w:rsid w:val="00B75C8D"/>
    <w:rsid w:val="00B77112"/>
    <w:rsid w:val="00B87F81"/>
    <w:rsid w:val="00BB6A2C"/>
    <w:rsid w:val="00C018F4"/>
    <w:rsid w:val="00C1065D"/>
    <w:rsid w:val="00C32071"/>
    <w:rsid w:val="00C5076F"/>
    <w:rsid w:val="00C5104A"/>
    <w:rsid w:val="00C9329C"/>
    <w:rsid w:val="00CA3E16"/>
    <w:rsid w:val="00CA7FCA"/>
    <w:rsid w:val="00D07060"/>
    <w:rsid w:val="00D40656"/>
    <w:rsid w:val="00D7245B"/>
    <w:rsid w:val="00D83CB4"/>
    <w:rsid w:val="00D93410"/>
    <w:rsid w:val="00DA1756"/>
    <w:rsid w:val="00DA689E"/>
    <w:rsid w:val="00DB0C44"/>
    <w:rsid w:val="00DF65E1"/>
    <w:rsid w:val="00E06317"/>
    <w:rsid w:val="00E13CB2"/>
    <w:rsid w:val="00E25EE8"/>
    <w:rsid w:val="00E30348"/>
    <w:rsid w:val="00E3310B"/>
    <w:rsid w:val="00E52BDD"/>
    <w:rsid w:val="00E57B53"/>
    <w:rsid w:val="00E71881"/>
    <w:rsid w:val="00E86349"/>
    <w:rsid w:val="00E8692C"/>
    <w:rsid w:val="00EB7AE7"/>
    <w:rsid w:val="00ED5BD9"/>
    <w:rsid w:val="00F006A4"/>
    <w:rsid w:val="00F0072D"/>
    <w:rsid w:val="00F154F9"/>
    <w:rsid w:val="00F40292"/>
    <w:rsid w:val="00F601F4"/>
    <w:rsid w:val="00F779D9"/>
    <w:rsid w:val="00F923F4"/>
    <w:rsid w:val="00F933A4"/>
    <w:rsid w:val="00FB0F46"/>
    <w:rsid w:val="00FC2AA9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7518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97518A"/>
    <w:rPr>
      <w:b/>
      <w:bCs/>
    </w:rPr>
  </w:style>
  <w:style w:type="paragraph" w:styleId="ab">
    <w:name w:val="List Paragraph"/>
    <w:basedOn w:val="a"/>
    <w:uiPriority w:val="34"/>
    <w:qFormat/>
    <w:rsid w:val="006E2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7518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97518A"/>
    <w:rPr>
      <w:b/>
      <w:bCs/>
    </w:rPr>
  </w:style>
  <w:style w:type="paragraph" w:styleId="ab">
    <w:name w:val="List Paragraph"/>
    <w:basedOn w:val="a"/>
    <w:uiPriority w:val="34"/>
    <w:qFormat/>
    <w:rsid w:val="006E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A9C6-5679-4BC5-B0C2-1887E287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2018-04-20T11:32:00Z</cp:lastPrinted>
  <dcterms:created xsi:type="dcterms:W3CDTF">2018-04-19T08:57:00Z</dcterms:created>
  <dcterms:modified xsi:type="dcterms:W3CDTF">2018-04-20T11:34:00Z</dcterms:modified>
</cp:coreProperties>
</file>